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E7" w:rsidRDefault="005F3CED" w:rsidP="000871E7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25pt;margin-top:-33.6pt;width:605.9pt;height:820.5pt;z-index:251660288;mso-position-horizontal-relative:margin;mso-position-vertical-relative:margin">
            <v:imagedata r:id="rId8" o:title="положение СП Созвездие"/>
            <w10:wrap type="square" anchorx="margin" anchory="margin"/>
          </v:shape>
        </w:pict>
      </w:r>
      <w:r>
        <w:rPr>
          <w:b/>
          <w:sz w:val="28"/>
          <w:szCs w:val="28"/>
        </w:rPr>
        <w:br w:type="page"/>
      </w:r>
    </w:p>
    <w:p w:rsidR="00D10537" w:rsidRPr="003E36AE" w:rsidRDefault="000871E7" w:rsidP="000871E7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E36AE" w:rsidRPr="003E36AE">
        <w:rPr>
          <w:b/>
          <w:sz w:val="28"/>
          <w:szCs w:val="28"/>
        </w:rPr>
        <w:t>БЩИЕ</w:t>
      </w:r>
      <w:r w:rsidR="003E36AE">
        <w:rPr>
          <w:b/>
          <w:sz w:val="28"/>
          <w:szCs w:val="28"/>
        </w:rPr>
        <w:t xml:space="preserve"> ПОЛОЖЕНИЯ</w:t>
      </w:r>
    </w:p>
    <w:p w:rsidR="003B522E" w:rsidRPr="00DD2573" w:rsidRDefault="003B522E" w:rsidP="003B522E">
      <w:pPr>
        <w:ind w:firstLine="0"/>
        <w:jc w:val="center"/>
        <w:rPr>
          <w:b/>
          <w:sz w:val="28"/>
          <w:szCs w:val="28"/>
        </w:rPr>
      </w:pPr>
    </w:p>
    <w:p w:rsidR="0023553B" w:rsidRPr="00DD2573" w:rsidRDefault="00DC1B8E" w:rsidP="003B522E">
      <w:pPr>
        <w:numPr>
          <w:ilvl w:val="1"/>
          <w:numId w:val="16"/>
        </w:numPr>
        <w:ind w:left="0"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>Центр</w:t>
      </w:r>
      <w:r w:rsidR="0023553B" w:rsidRPr="00DD2573">
        <w:rPr>
          <w:sz w:val="28"/>
          <w:szCs w:val="28"/>
        </w:rPr>
        <w:t xml:space="preserve"> </w:t>
      </w:r>
      <w:r w:rsidR="00866DA4" w:rsidRPr="00DD2573">
        <w:rPr>
          <w:sz w:val="28"/>
          <w:szCs w:val="28"/>
        </w:rPr>
        <w:t>детского творчества «Созвездие»</w:t>
      </w:r>
      <w:r w:rsidR="0023553B" w:rsidRPr="00DD2573">
        <w:rPr>
          <w:sz w:val="28"/>
          <w:szCs w:val="28"/>
        </w:rPr>
        <w:t xml:space="preserve"> </w:t>
      </w:r>
      <w:r w:rsidR="00370EB1" w:rsidRPr="00DD2573">
        <w:rPr>
          <w:i/>
          <w:sz w:val="28"/>
          <w:szCs w:val="28"/>
        </w:rPr>
        <w:t>(далее ЦДТ «Созвездие)</w:t>
      </w:r>
      <w:r w:rsidR="00370EB1" w:rsidRPr="00DD2573">
        <w:rPr>
          <w:sz w:val="28"/>
          <w:szCs w:val="28"/>
        </w:rPr>
        <w:t xml:space="preserve"> </w:t>
      </w:r>
      <w:r w:rsidR="004830B3" w:rsidRPr="00DD2573">
        <w:rPr>
          <w:sz w:val="28"/>
          <w:szCs w:val="28"/>
        </w:rPr>
        <w:t>как учрежде</w:t>
      </w:r>
      <w:r w:rsidR="009927CE" w:rsidRPr="00DD2573">
        <w:rPr>
          <w:sz w:val="28"/>
          <w:szCs w:val="28"/>
        </w:rPr>
        <w:t>ние дополнительного образования</w:t>
      </w:r>
      <w:r w:rsidR="002B68A7" w:rsidRPr="00DD2573">
        <w:rPr>
          <w:sz w:val="28"/>
          <w:szCs w:val="28"/>
        </w:rPr>
        <w:t xml:space="preserve"> </w:t>
      </w:r>
      <w:r w:rsidR="004830B3" w:rsidRPr="00DD2573">
        <w:rPr>
          <w:sz w:val="28"/>
          <w:szCs w:val="28"/>
        </w:rPr>
        <w:t xml:space="preserve">является </w:t>
      </w:r>
      <w:r w:rsidR="002B68A7" w:rsidRPr="00DD2573">
        <w:rPr>
          <w:sz w:val="28"/>
          <w:szCs w:val="28"/>
        </w:rPr>
        <w:t>структурным подразделением</w:t>
      </w:r>
      <w:r w:rsidR="004830B3" w:rsidRPr="00DD2573">
        <w:rPr>
          <w:sz w:val="28"/>
          <w:szCs w:val="28"/>
        </w:rPr>
        <w:t xml:space="preserve"> </w:t>
      </w:r>
      <w:r w:rsidR="0023553B" w:rsidRPr="00DD2573">
        <w:rPr>
          <w:sz w:val="28"/>
          <w:szCs w:val="28"/>
        </w:rPr>
        <w:t xml:space="preserve">муниципального </w:t>
      </w:r>
      <w:r w:rsidR="009927CE" w:rsidRPr="00DD2573">
        <w:rPr>
          <w:sz w:val="28"/>
          <w:szCs w:val="28"/>
        </w:rPr>
        <w:t>бюджетного</w:t>
      </w:r>
      <w:r w:rsidR="0023553B" w:rsidRPr="00DD2573">
        <w:rPr>
          <w:sz w:val="28"/>
          <w:szCs w:val="28"/>
        </w:rPr>
        <w:t xml:space="preserve"> учреждения д</w:t>
      </w:r>
      <w:r w:rsidR="009927CE" w:rsidRPr="00DD2573">
        <w:rPr>
          <w:sz w:val="28"/>
          <w:szCs w:val="28"/>
        </w:rPr>
        <w:t xml:space="preserve">ополнительного образования </w:t>
      </w:r>
      <w:r w:rsidR="0023553B" w:rsidRPr="00DD2573">
        <w:rPr>
          <w:sz w:val="28"/>
          <w:szCs w:val="28"/>
        </w:rPr>
        <w:t xml:space="preserve"> </w:t>
      </w:r>
      <w:r w:rsidR="009927CE" w:rsidRPr="00DD2573">
        <w:rPr>
          <w:sz w:val="28"/>
          <w:szCs w:val="28"/>
        </w:rPr>
        <w:t>«</w:t>
      </w:r>
      <w:r w:rsidR="00D36CB1" w:rsidRPr="00DD2573">
        <w:rPr>
          <w:sz w:val="28"/>
          <w:szCs w:val="28"/>
        </w:rPr>
        <w:t>Дом</w:t>
      </w:r>
      <w:r w:rsidR="004830B3" w:rsidRPr="00DD2573">
        <w:rPr>
          <w:sz w:val="28"/>
          <w:szCs w:val="28"/>
        </w:rPr>
        <w:t xml:space="preserve"> </w:t>
      </w:r>
      <w:r w:rsidR="002B68A7" w:rsidRPr="00DD2573">
        <w:rPr>
          <w:sz w:val="28"/>
          <w:szCs w:val="28"/>
        </w:rPr>
        <w:t xml:space="preserve">детского </w:t>
      </w:r>
      <w:r w:rsidR="004830B3" w:rsidRPr="00DD2573">
        <w:rPr>
          <w:sz w:val="28"/>
          <w:szCs w:val="28"/>
        </w:rPr>
        <w:t xml:space="preserve">творчества  </w:t>
      </w:r>
      <w:r w:rsidR="009927CE" w:rsidRPr="00DD2573">
        <w:rPr>
          <w:sz w:val="28"/>
          <w:szCs w:val="28"/>
        </w:rPr>
        <w:t xml:space="preserve">Нижегородского района» </w:t>
      </w:r>
      <w:r w:rsidR="004830B3" w:rsidRPr="00DD2573">
        <w:rPr>
          <w:i/>
          <w:sz w:val="28"/>
          <w:szCs w:val="28"/>
        </w:rPr>
        <w:t xml:space="preserve">(в дальнейшем </w:t>
      </w:r>
      <w:r w:rsidR="0023553B" w:rsidRPr="00DD2573">
        <w:rPr>
          <w:i/>
          <w:sz w:val="28"/>
          <w:szCs w:val="28"/>
        </w:rPr>
        <w:t>Учреждение</w:t>
      </w:r>
      <w:r w:rsidR="004830B3" w:rsidRPr="00DD2573">
        <w:rPr>
          <w:i/>
          <w:sz w:val="28"/>
          <w:szCs w:val="28"/>
        </w:rPr>
        <w:t>)</w:t>
      </w:r>
      <w:r w:rsidR="004830B3" w:rsidRPr="00DD2573">
        <w:rPr>
          <w:sz w:val="28"/>
          <w:szCs w:val="28"/>
        </w:rPr>
        <w:t xml:space="preserve">, созданным </w:t>
      </w:r>
      <w:r w:rsidR="0023553B" w:rsidRPr="00DD2573">
        <w:rPr>
          <w:sz w:val="28"/>
          <w:szCs w:val="28"/>
        </w:rPr>
        <w:t>в соответствии с учредительными документами. Действует в рамках Устава М</w:t>
      </w:r>
      <w:r w:rsidR="00C946A0" w:rsidRPr="00DD2573">
        <w:rPr>
          <w:sz w:val="28"/>
          <w:szCs w:val="28"/>
        </w:rPr>
        <w:t>Б</w:t>
      </w:r>
      <w:r w:rsidR="009927CE" w:rsidRPr="00DD2573">
        <w:rPr>
          <w:sz w:val="28"/>
          <w:szCs w:val="28"/>
        </w:rPr>
        <w:t>У ДО «</w:t>
      </w:r>
      <w:r w:rsidR="0023553B" w:rsidRPr="00DD2573">
        <w:rPr>
          <w:sz w:val="28"/>
          <w:szCs w:val="28"/>
        </w:rPr>
        <w:t xml:space="preserve"> ДДТ</w:t>
      </w:r>
      <w:r w:rsidR="009927CE" w:rsidRPr="00DD2573">
        <w:rPr>
          <w:sz w:val="28"/>
          <w:szCs w:val="28"/>
        </w:rPr>
        <w:t xml:space="preserve"> Нижегородского района»</w:t>
      </w:r>
      <w:r w:rsidR="009140EA" w:rsidRPr="00DD2573">
        <w:rPr>
          <w:sz w:val="28"/>
          <w:szCs w:val="28"/>
        </w:rPr>
        <w:t xml:space="preserve"> и настоящего Положения.</w:t>
      </w:r>
    </w:p>
    <w:p w:rsidR="001A1928" w:rsidRPr="00DD2573" w:rsidRDefault="00EB5928" w:rsidP="006057DF">
      <w:pPr>
        <w:widowControl w:val="0"/>
        <w:autoSpaceDE w:val="0"/>
        <w:autoSpaceDN w:val="0"/>
        <w:adjustRightInd w:val="0"/>
        <w:spacing w:before="0" w:after="0"/>
        <w:rPr>
          <w:sz w:val="28"/>
          <w:szCs w:val="28"/>
        </w:rPr>
      </w:pPr>
      <w:proofErr w:type="gramStart"/>
      <w:r w:rsidRPr="00DD2573">
        <w:rPr>
          <w:sz w:val="28"/>
          <w:szCs w:val="28"/>
        </w:rPr>
        <w:t>Настоящее  Положение разработано в соответствии с Конвенцией о правах ребенка (одобрена Генеральной ассамблеей ООН  20.</w:t>
      </w:r>
      <w:r w:rsidR="006057DF" w:rsidRPr="00DD2573">
        <w:rPr>
          <w:sz w:val="28"/>
          <w:szCs w:val="28"/>
        </w:rPr>
        <w:t xml:space="preserve"> </w:t>
      </w:r>
      <w:r w:rsidRPr="00DD2573">
        <w:rPr>
          <w:sz w:val="28"/>
          <w:szCs w:val="28"/>
        </w:rPr>
        <w:t>11.</w:t>
      </w:r>
      <w:r w:rsidR="006057DF" w:rsidRPr="00DD2573">
        <w:rPr>
          <w:sz w:val="28"/>
          <w:szCs w:val="28"/>
        </w:rPr>
        <w:t xml:space="preserve"> </w:t>
      </w:r>
      <w:r w:rsidRPr="00DD2573">
        <w:rPr>
          <w:sz w:val="28"/>
          <w:szCs w:val="28"/>
        </w:rPr>
        <w:t>1989,  Федеральным законом от 29.</w:t>
      </w:r>
      <w:r w:rsidR="006057DF" w:rsidRPr="00DD2573">
        <w:rPr>
          <w:sz w:val="28"/>
          <w:szCs w:val="28"/>
        </w:rPr>
        <w:t xml:space="preserve"> </w:t>
      </w:r>
      <w:r w:rsidRPr="00DD2573">
        <w:rPr>
          <w:sz w:val="28"/>
          <w:szCs w:val="28"/>
        </w:rPr>
        <w:t>12.</w:t>
      </w:r>
      <w:r w:rsidR="006057DF" w:rsidRPr="00DD2573">
        <w:rPr>
          <w:sz w:val="28"/>
          <w:szCs w:val="28"/>
        </w:rPr>
        <w:t xml:space="preserve"> </w:t>
      </w:r>
      <w:r w:rsidRPr="00DD2573">
        <w:rPr>
          <w:sz w:val="28"/>
          <w:szCs w:val="28"/>
        </w:rPr>
        <w:t>2012 № 273-ФЗ "Об образовании в Российской Ф</w:t>
      </w:r>
      <w:r w:rsidR="006057DF" w:rsidRPr="00DD2573">
        <w:rPr>
          <w:sz w:val="28"/>
          <w:szCs w:val="28"/>
        </w:rPr>
        <w:t xml:space="preserve">едерации" (ред. от 07.05.2013),.  </w:t>
      </w:r>
      <w:r w:rsidRPr="00DD2573">
        <w:rPr>
          <w:sz w:val="28"/>
          <w:szCs w:val="28"/>
        </w:rPr>
        <w:t>Концепцией развития дополнительного образования (утверждена распоряжением Правительства Российской Федерации от 4 сентября 2014 года №1726-р),</w:t>
      </w:r>
      <w:r w:rsidRPr="00DD2573">
        <w:rPr>
          <w:i/>
          <w:sz w:val="28"/>
          <w:szCs w:val="28"/>
        </w:rPr>
        <w:t xml:space="preserve"> </w:t>
      </w:r>
      <w:r w:rsidRPr="00DD2573"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DD2573">
        <w:rPr>
          <w:sz w:val="28"/>
          <w:szCs w:val="28"/>
        </w:rPr>
        <w:t>Минобрнауки</w:t>
      </w:r>
      <w:proofErr w:type="spellEnd"/>
      <w:r w:rsidRPr="00DD2573">
        <w:rPr>
          <w:sz w:val="28"/>
          <w:szCs w:val="28"/>
        </w:rPr>
        <w:t xml:space="preserve"> России</w:t>
      </w:r>
      <w:proofErr w:type="gramEnd"/>
      <w:r w:rsidRPr="00DD2573">
        <w:rPr>
          <w:sz w:val="28"/>
          <w:szCs w:val="28"/>
        </w:rPr>
        <w:t xml:space="preserve"> </w:t>
      </w:r>
      <w:proofErr w:type="gramStart"/>
      <w:r w:rsidRPr="00DD2573">
        <w:rPr>
          <w:sz w:val="28"/>
          <w:szCs w:val="28"/>
        </w:rPr>
        <w:t>от 29.08.2013 №1008),  Трудовым кодексом Российской Федерации от 30.12.2001 № 197-ФЗ (ред. от 07.06.2013), Гражданским кодексом Российской Федерации (часть первая) от 30.11.1994</w:t>
      </w:r>
      <w:r w:rsidR="006057DF" w:rsidRPr="00DD2573">
        <w:rPr>
          <w:sz w:val="28"/>
          <w:szCs w:val="28"/>
        </w:rPr>
        <w:t xml:space="preserve"> № 51-ФЗ (ред. от 11.02.2013), </w:t>
      </w:r>
      <w:r w:rsidRPr="00DD2573">
        <w:rPr>
          <w:sz w:val="28"/>
          <w:szCs w:val="28"/>
        </w:rPr>
        <w:t>Федеральным законом от 12.01.1996 № 7-ФЗ "О некоммерческих организациях" (ред. от 11.02.2013),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DD2573">
        <w:rPr>
          <w:sz w:val="28"/>
          <w:szCs w:val="28"/>
        </w:rPr>
        <w:t>СанПиН</w:t>
      </w:r>
      <w:proofErr w:type="spellEnd"/>
      <w:r w:rsidRPr="00DD2573">
        <w:rPr>
          <w:sz w:val="28"/>
          <w:szCs w:val="28"/>
        </w:rPr>
        <w:t xml:space="preserve"> 2.4.4.3172-14, утверждены постановлением Главного государственного врача Российской Федерации</w:t>
      </w:r>
      <w:proofErr w:type="gramEnd"/>
      <w:r w:rsidRPr="00DD2573">
        <w:rPr>
          <w:sz w:val="28"/>
          <w:szCs w:val="28"/>
        </w:rPr>
        <w:t xml:space="preserve"> от 04.07.2014 №41).</w:t>
      </w:r>
    </w:p>
    <w:p w:rsidR="0023553B" w:rsidRPr="00DD2573" w:rsidRDefault="0023553B" w:rsidP="003B522E">
      <w:pPr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 xml:space="preserve">1.2. </w:t>
      </w:r>
      <w:r w:rsidR="00C82851" w:rsidRPr="00DD2573">
        <w:rPr>
          <w:sz w:val="28"/>
          <w:szCs w:val="28"/>
        </w:rPr>
        <w:t>Полное наименование структурного подразделения:</w:t>
      </w:r>
    </w:p>
    <w:p w:rsidR="00C82851" w:rsidRPr="00DD2573" w:rsidRDefault="00EB5928" w:rsidP="00BB549B">
      <w:pPr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 xml:space="preserve">Структурное подразделение муниципального бюджетного учреждения дополнительного образования  «Дом детского творчества Нижегородского района» </w:t>
      </w:r>
      <w:r w:rsidR="00671ACB" w:rsidRPr="00DD2573">
        <w:rPr>
          <w:sz w:val="28"/>
          <w:szCs w:val="28"/>
        </w:rPr>
        <w:t xml:space="preserve">Центр </w:t>
      </w:r>
      <w:r w:rsidR="00F27B4B" w:rsidRPr="00DD2573">
        <w:rPr>
          <w:sz w:val="28"/>
          <w:szCs w:val="28"/>
        </w:rPr>
        <w:t xml:space="preserve"> детского творчества «Созвездие»,</w:t>
      </w:r>
    </w:p>
    <w:p w:rsidR="00BB549B" w:rsidRPr="00DD2573" w:rsidRDefault="00C82851" w:rsidP="00BB549B">
      <w:pPr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>сокращенное название</w:t>
      </w:r>
      <w:r w:rsidR="00D10537" w:rsidRPr="00DD2573">
        <w:rPr>
          <w:sz w:val="28"/>
          <w:szCs w:val="28"/>
        </w:rPr>
        <w:t xml:space="preserve">: </w:t>
      </w:r>
      <w:r w:rsidRPr="00DD2573">
        <w:rPr>
          <w:sz w:val="28"/>
          <w:szCs w:val="28"/>
        </w:rPr>
        <w:t xml:space="preserve"> </w:t>
      </w:r>
      <w:r w:rsidR="00EB5928" w:rsidRPr="00DD2573">
        <w:rPr>
          <w:sz w:val="28"/>
          <w:szCs w:val="28"/>
        </w:rPr>
        <w:t xml:space="preserve">СП </w:t>
      </w:r>
      <w:r w:rsidR="00F27B4B" w:rsidRPr="00DD2573">
        <w:rPr>
          <w:sz w:val="28"/>
          <w:szCs w:val="28"/>
        </w:rPr>
        <w:t>ЦДТ «Созвездие»</w:t>
      </w:r>
    </w:p>
    <w:p w:rsidR="00035CC9" w:rsidRPr="00DD2573" w:rsidRDefault="004830B3" w:rsidP="003B522E">
      <w:pPr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>1.</w:t>
      </w:r>
      <w:r w:rsidR="00967710" w:rsidRPr="00DD2573">
        <w:rPr>
          <w:sz w:val="28"/>
          <w:szCs w:val="28"/>
        </w:rPr>
        <w:t>3</w:t>
      </w:r>
      <w:r w:rsidRPr="00DD2573">
        <w:rPr>
          <w:sz w:val="28"/>
          <w:szCs w:val="28"/>
        </w:rPr>
        <w:t>. Местонахождение</w:t>
      </w:r>
      <w:r w:rsidR="00F27B4B" w:rsidRPr="00DD2573">
        <w:rPr>
          <w:sz w:val="28"/>
          <w:szCs w:val="28"/>
        </w:rPr>
        <w:t xml:space="preserve"> </w:t>
      </w:r>
      <w:r w:rsidR="00EB5928" w:rsidRPr="00DD2573">
        <w:rPr>
          <w:sz w:val="28"/>
          <w:szCs w:val="28"/>
        </w:rPr>
        <w:t xml:space="preserve">СП </w:t>
      </w:r>
      <w:r w:rsidR="00F27B4B" w:rsidRPr="00DD2573">
        <w:rPr>
          <w:sz w:val="28"/>
          <w:szCs w:val="28"/>
        </w:rPr>
        <w:t>ЦДТ «Созвездие»</w:t>
      </w:r>
      <w:r w:rsidRPr="00DD2573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03093, г"/>
        </w:smartTagPr>
        <w:r w:rsidRPr="00DD2573">
          <w:rPr>
            <w:sz w:val="28"/>
            <w:szCs w:val="28"/>
          </w:rPr>
          <w:t>6030</w:t>
        </w:r>
        <w:r w:rsidR="00F27B4B" w:rsidRPr="00DD2573">
          <w:rPr>
            <w:sz w:val="28"/>
            <w:szCs w:val="28"/>
          </w:rPr>
          <w:t>93</w:t>
        </w:r>
        <w:r w:rsidRPr="00DD2573">
          <w:rPr>
            <w:sz w:val="28"/>
            <w:szCs w:val="28"/>
          </w:rPr>
          <w:t>, г</w:t>
        </w:r>
      </w:smartTag>
      <w:r w:rsidRPr="00DD2573">
        <w:rPr>
          <w:sz w:val="28"/>
          <w:szCs w:val="28"/>
        </w:rPr>
        <w:t xml:space="preserve">. Нижний Новгород, ул. </w:t>
      </w:r>
      <w:proofErr w:type="gramStart"/>
      <w:r w:rsidR="00F27B4B" w:rsidRPr="00DD2573">
        <w:rPr>
          <w:sz w:val="28"/>
          <w:szCs w:val="28"/>
        </w:rPr>
        <w:t>Фруктовая</w:t>
      </w:r>
      <w:proofErr w:type="gramEnd"/>
      <w:r w:rsidRPr="00DD2573">
        <w:rPr>
          <w:sz w:val="28"/>
          <w:szCs w:val="28"/>
        </w:rPr>
        <w:t>,  д.</w:t>
      </w:r>
      <w:r w:rsidR="00F27B4B" w:rsidRPr="00DD2573">
        <w:rPr>
          <w:sz w:val="28"/>
          <w:szCs w:val="28"/>
        </w:rPr>
        <w:t>8</w:t>
      </w:r>
      <w:r w:rsidRPr="00DD2573">
        <w:rPr>
          <w:sz w:val="28"/>
          <w:szCs w:val="28"/>
        </w:rPr>
        <w:t>.</w:t>
      </w:r>
    </w:p>
    <w:p w:rsidR="0053512F" w:rsidRPr="00616E69" w:rsidRDefault="00370EB1" w:rsidP="0053512F">
      <w:pPr>
        <w:keepNext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>1</w:t>
      </w:r>
      <w:r w:rsidRPr="0053512F">
        <w:rPr>
          <w:sz w:val="28"/>
          <w:szCs w:val="28"/>
        </w:rPr>
        <w:t>.4</w:t>
      </w:r>
      <w:r w:rsidR="002E64CC" w:rsidRPr="00DD2573">
        <w:rPr>
          <w:color w:val="FF0000"/>
          <w:sz w:val="28"/>
          <w:szCs w:val="28"/>
        </w:rPr>
        <w:t xml:space="preserve"> </w:t>
      </w:r>
      <w:r w:rsidR="0053512F" w:rsidRPr="00616E69">
        <w:rPr>
          <w:sz w:val="28"/>
          <w:szCs w:val="28"/>
        </w:rPr>
        <w:t>Структурное подразделение   Центр  детского творчества «Созвездие»</w:t>
      </w:r>
      <w:r w:rsidR="0053512F">
        <w:rPr>
          <w:sz w:val="28"/>
          <w:szCs w:val="28"/>
        </w:rPr>
        <w:t xml:space="preserve"> </w:t>
      </w:r>
      <w:r w:rsidR="0053512F" w:rsidRPr="00616E69">
        <w:rPr>
          <w:sz w:val="28"/>
          <w:szCs w:val="28"/>
        </w:rPr>
        <w:t xml:space="preserve">Муниципального бюджетного учреждения дополнительного образования «Дома детского творчества Нижегородского района» было создано на основании  постановления администрации города Нижнего Новгорода от 03 февраля 2010 года № 534. </w:t>
      </w:r>
    </w:p>
    <w:p w:rsidR="00DD2573" w:rsidRPr="00DD2573" w:rsidRDefault="00A42EAC" w:rsidP="0053512F">
      <w:pPr>
        <w:spacing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   </w:t>
      </w:r>
      <w:r w:rsidR="00595319" w:rsidRPr="00DD2573">
        <w:rPr>
          <w:sz w:val="28"/>
          <w:szCs w:val="28"/>
        </w:rPr>
        <w:t xml:space="preserve">1.5. </w:t>
      </w:r>
      <w:proofErr w:type="gramStart"/>
      <w:r w:rsidR="00DD2573" w:rsidRPr="00DD2573">
        <w:rPr>
          <w:sz w:val="28"/>
          <w:szCs w:val="28"/>
        </w:rPr>
        <w:t>СП ЦДТ «Созвездие»</w:t>
      </w:r>
      <w:r w:rsidR="00DD2573" w:rsidRPr="00DD2573">
        <w:rPr>
          <w:b/>
          <w:sz w:val="28"/>
          <w:szCs w:val="28"/>
        </w:rPr>
        <w:t xml:space="preserve"> </w:t>
      </w:r>
      <w:r w:rsidR="00DD2573" w:rsidRPr="00DD2573">
        <w:rPr>
          <w:sz w:val="28"/>
          <w:szCs w:val="28"/>
        </w:rPr>
        <w:t xml:space="preserve">руководствуется в своей деятельности законодательством Российской Федерации,  указами и распоряжениями Президента Российской Федерации, постановлениями и распоряжениями Правительства Российской Федерации, законами Нижегородской области, </w:t>
      </w:r>
      <w:r w:rsidR="00DD2573" w:rsidRPr="00DD2573">
        <w:rPr>
          <w:sz w:val="28"/>
          <w:szCs w:val="28"/>
        </w:rPr>
        <w:lastRenderedPageBreak/>
        <w:t>указами и распоряжениями Губернатора Нижегородской области, постановлениями и распоряжениями Правительства Нижегородской области, актами органов местного самоуправления, решениями (приказами) Учредителя, решениями (приказами) Учреждения, Уставом МБУ ДО  «ДДТ Нижегородского района», настоящим Положением.</w:t>
      </w:r>
      <w:proofErr w:type="gramEnd"/>
    </w:p>
    <w:p w:rsidR="009F3467" w:rsidRPr="00DD2573" w:rsidRDefault="006A0AD5" w:rsidP="00DD25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2573">
        <w:rPr>
          <w:rFonts w:ascii="Times New Roman" w:hAnsi="Times New Roman"/>
          <w:sz w:val="28"/>
          <w:szCs w:val="28"/>
        </w:rPr>
        <w:t xml:space="preserve"> </w:t>
      </w:r>
      <w:r w:rsidR="00595319" w:rsidRPr="00DD2573">
        <w:rPr>
          <w:rFonts w:ascii="Times New Roman" w:hAnsi="Times New Roman"/>
          <w:sz w:val="28"/>
          <w:szCs w:val="28"/>
        </w:rPr>
        <w:t>1.6</w:t>
      </w:r>
      <w:r w:rsidR="001223FF" w:rsidRPr="00DD2573">
        <w:rPr>
          <w:rFonts w:ascii="Times New Roman" w:hAnsi="Times New Roman"/>
          <w:sz w:val="28"/>
          <w:szCs w:val="28"/>
        </w:rPr>
        <w:t xml:space="preserve"> СП</w:t>
      </w:r>
      <w:proofErr w:type="gramStart"/>
      <w:r w:rsidR="001223FF" w:rsidRPr="00DD2573">
        <w:rPr>
          <w:rFonts w:ascii="Times New Roman" w:hAnsi="Times New Roman"/>
          <w:sz w:val="28"/>
          <w:szCs w:val="28"/>
        </w:rPr>
        <w:t xml:space="preserve"> </w:t>
      </w:r>
      <w:r w:rsidR="00595319" w:rsidRPr="00DD2573">
        <w:rPr>
          <w:rFonts w:ascii="Times New Roman" w:hAnsi="Times New Roman"/>
          <w:sz w:val="28"/>
          <w:szCs w:val="28"/>
        </w:rPr>
        <w:t>.</w:t>
      </w:r>
      <w:proofErr w:type="gramEnd"/>
      <w:r w:rsidR="00F27B4B" w:rsidRPr="00DD2573">
        <w:rPr>
          <w:rFonts w:ascii="Times New Roman" w:hAnsi="Times New Roman"/>
          <w:sz w:val="28"/>
          <w:szCs w:val="28"/>
        </w:rPr>
        <w:t>ЦДТ «Созвездие»</w:t>
      </w:r>
      <w:r w:rsidR="009F3467" w:rsidRPr="00DD2573">
        <w:rPr>
          <w:rFonts w:ascii="Times New Roman" w:hAnsi="Times New Roman"/>
          <w:sz w:val="28"/>
          <w:szCs w:val="28"/>
        </w:rPr>
        <w:t xml:space="preserve"> не является юридическим лицом, создается в соответствии с учредительным документом Учреждения.</w:t>
      </w:r>
    </w:p>
    <w:p w:rsidR="00F6561B" w:rsidRPr="00DD2573" w:rsidRDefault="003B522E" w:rsidP="003B522E">
      <w:pPr>
        <w:spacing w:before="0"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 </w:t>
      </w:r>
      <w:r w:rsidR="00F6561B" w:rsidRPr="00DD2573">
        <w:rPr>
          <w:sz w:val="28"/>
          <w:szCs w:val="28"/>
        </w:rPr>
        <w:t>1.</w:t>
      </w:r>
      <w:r w:rsidR="00D10537" w:rsidRPr="00DD2573">
        <w:rPr>
          <w:sz w:val="28"/>
          <w:szCs w:val="28"/>
        </w:rPr>
        <w:t>7</w:t>
      </w:r>
      <w:r w:rsidR="00F6561B" w:rsidRPr="00DD2573">
        <w:rPr>
          <w:sz w:val="28"/>
          <w:szCs w:val="28"/>
        </w:rPr>
        <w:t>.</w:t>
      </w:r>
      <w:r w:rsidR="001223FF" w:rsidRPr="00DD2573">
        <w:rPr>
          <w:sz w:val="28"/>
          <w:szCs w:val="28"/>
        </w:rPr>
        <w:t xml:space="preserve"> СП</w:t>
      </w:r>
      <w:r w:rsidR="00F6561B" w:rsidRPr="00DD2573">
        <w:rPr>
          <w:sz w:val="28"/>
          <w:szCs w:val="28"/>
        </w:rPr>
        <w:t xml:space="preserve"> </w:t>
      </w:r>
      <w:r w:rsidR="00F27B4B" w:rsidRPr="00DD2573">
        <w:rPr>
          <w:sz w:val="28"/>
          <w:szCs w:val="28"/>
        </w:rPr>
        <w:t>ЦДТ «Созвездие»</w:t>
      </w:r>
      <w:r w:rsidR="00F6561B" w:rsidRPr="00DD2573">
        <w:rPr>
          <w:sz w:val="28"/>
          <w:szCs w:val="28"/>
        </w:rPr>
        <w:t xml:space="preserve"> осуществляет свою деятельность от имени Учреждения. Учреждение несет ответственность за деятельность </w:t>
      </w:r>
      <w:r w:rsidR="001223FF" w:rsidRPr="00DD2573">
        <w:rPr>
          <w:sz w:val="28"/>
          <w:szCs w:val="28"/>
        </w:rPr>
        <w:t xml:space="preserve">СП </w:t>
      </w:r>
      <w:r w:rsidR="00F27B4B" w:rsidRPr="00DD2573">
        <w:rPr>
          <w:sz w:val="28"/>
          <w:szCs w:val="28"/>
        </w:rPr>
        <w:t>ЦДТ «Созвездие»</w:t>
      </w:r>
      <w:r w:rsidR="00F6561B" w:rsidRPr="00DD2573">
        <w:rPr>
          <w:sz w:val="28"/>
          <w:szCs w:val="28"/>
        </w:rPr>
        <w:t>.</w:t>
      </w:r>
    </w:p>
    <w:p w:rsidR="0008181F" w:rsidRPr="00DD2573" w:rsidRDefault="0008181F" w:rsidP="0008181F">
      <w:pPr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>Деятельность структурного подразделения направлена на реализацию основных задач   дополнительного образования, на сохранение и укрепление физического здоровья обучающихся, физическое, интеллектуальное и личностное развитие каждого обучающегося с учетом его индивидуальных особенностей, оказание помощи семье в воспитании детей.</w:t>
      </w:r>
    </w:p>
    <w:p w:rsidR="00A627BF" w:rsidRPr="00DD2573" w:rsidRDefault="003B522E" w:rsidP="003B522E">
      <w:pPr>
        <w:spacing w:before="0"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 </w:t>
      </w:r>
      <w:r w:rsidR="002C2C5A" w:rsidRPr="00DD2573">
        <w:rPr>
          <w:sz w:val="28"/>
          <w:szCs w:val="28"/>
        </w:rPr>
        <w:t>1.</w:t>
      </w:r>
      <w:r w:rsidR="00D10537" w:rsidRPr="00DD2573">
        <w:rPr>
          <w:sz w:val="28"/>
          <w:szCs w:val="28"/>
        </w:rPr>
        <w:t>8</w:t>
      </w:r>
      <w:r w:rsidR="002C2C5A" w:rsidRPr="00DD2573">
        <w:rPr>
          <w:sz w:val="28"/>
          <w:szCs w:val="28"/>
        </w:rPr>
        <w:t>.</w:t>
      </w:r>
      <w:r w:rsidR="001223FF" w:rsidRPr="00DD2573">
        <w:rPr>
          <w:sz w:val="28"/>
          <w:szCs w:val="28"/>
        </w:rPr>
        <w:t xml:space="preserve"> СП</w:t>
      </w:r>
      <w:r w:rsidR="00F27B4B" w:rsidRPr="00DD2573">
        <w:rPr>
          <w:sz w:val="28"/>
          <w:szCs w:val="28"/>
        </w:rPr>
        <w:t xml:space="preserve"> ЦДТ «Созвездие»</w:t>
      </w:r>
      <w:r w:rsidR="002C2C5A" w:rsidRPr="00DD2573">
        <w:rPr>
          <w:sz w:val="28"/>
          <w:szCs w:val="28"/>
        </w:rPr>
        <w:t xml:space="preserve"> имеет право устанавливать прямые связи с иными учреж</w:t>
      </w:r>
      <w:r w:rsidR="00D06D4C" w:rsidRPr="00DD2573">
        <w:rPr>
          <w:sz w:val="28"/>
          <w:szCs w:val="28"/>
        </w:rPr>
        <w:t>де</w:t>
      </w:r>
      <w:r w:rsidR="002C2C5A" w:rsidRPr="00DD2573">
        <w:rPr>
          <w:sz w:val="28"/>
          <w:szCs w:val="28"/>
        </w:rPr>
        <w:t>ниями, предприятиями, организациями.</w:t>
      </w:r>
    </w:p>
    <w:p w:rsidR="004830B3" w:rsidRPr="00DD2573" w:rsidRDefault="004830B3" w:rsidP="003B522E">
      <w:pPr>
        <w:ind w:firstLine="0"/>
        <w:rPr>
          <w:color w:val="FF0000"/>
          <w:sz w:val="28"/>
          <w:szCs w:val="28"/>
        </w:rPr>
      </w:pPr>
    </w:p>
    <w:p w:rsidR="004830B3" w:rsidRPr="003E36AE" w:rsidRDefault="00F87EC4" w:rsidP="003B522E">
      <w:pPr>
        <w:ind w:firstLine="0"/>
        <w:jc w:val="center"/>
        <w:rPr>
          <w:b/>
          <w:sz w:val="28"/>
          <w:szCs w:val="28"/>
        </w:rPr>
      </w:pPr>
      <w:r w:rsidRPr="003E36AE">
        <w:rPr>
          <w:b/>
          <w:sz w:val="28"/>
          <w:szCs w:val="28"/>
        </w:rPr>
        <w:t xml:space="preserve">2. </w:t>
      </w:r>
      <w:r w:rsidR="003E36AE" w:rsidRPr="003E36AE">
        <w:rPr>
          <w:b/>
          <w:sz w:val="28"/>
          <w:szCs w:val="28"/>
        </w:rPr>
        <w:t>ПРЕДМЕТ И ЦЕЛИ ДЕЯТЕЛЬНОСТИ</w:t>
      </w:r>
      <w:r w:rsidRPr="003E36AE">
        <w:rPr>
          <w:b/>
          <w:sz w:val="28"/>
          <w:szCs w:val="28"/>
        </w:rPr>
        <w:t xml:space="preserve"> СП ЦДТ «С</w:t>
      </w:r>
      <w:r w:rsidR="003E36AE">
        <w:rPr>
          <w:b/>
          <w:sz w:val="28"/>
          <w:szCs w:val="28"/>
        </w:rPr>
        <w:t>ОЗВЕЗДИЕ</w:t>
      </w:r>
      <w:r w:rsidRPr="003E36AE">
        <w:rPr>
          <w:b/>
          <w:sz w:val="28"/>
          <w:szCs w:val="28"/>
        </w:rPr>
        <w:t>»</w:t>
      </w:r>
      <w:r w:rsidRPr="003E36AE">
        <w:rPr>
          <w:b/>
          <w:bCs/>
          <w:sz w:val="28"/>
          <w:szCs w:val="28"/>
        </w:rPr>
        <w:t>.</w:t>
      </w:r>
      <w:r w:rsidRPr="003E36AE">
        <w:rPr>
          <w:b/>
          <w:sz w:val="28"/>
          <w:szCs w:val="28"/>
        </w:rPr>
        <w:t xml:space="preserve"> </w:t>
      </w:r>
    </w:p>
    <w:p w:rsidR="00D10537" w:rsidRPr="00DD2573" w:rsidRDefault="00D10537" w:rsidP="003B522E">
      <w:pPr>
        <w:ind w:firstLine="0"/>
        <w:jc w:val="center"/>
        <w:rPr>
          <w:b/>
          <w:sz w:val="28"/>
          <w:szCs w:val="28"/>
        </w:rPr>
      </w:pPr>
    </w:p>
    <w:p w:rsidR="009140EA" w:rsidRPr="00DD2573" w:rsidRDefault="004830B3" w:rsidP="003B522E">
      <w:pPr>
        <w:spacing w:before="0"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2.1. Образовательно-воспитательная деятельность </w:t>
      </w:r>
      <w:r w:rsidR="001223FF" w:rsidRPr="00DD2573">
        <w:rPr>
          <w:sz w:val="28"/>
          <w:szCs w:val="28"/>
        </w:rPr>
        <w:t xml:space="preserve">СП </w:t>
      </w:r>
      <w:r w:rsidR="00F27B4B" w:rsidRPr="00DD2573">
        <w:rPr>
          <w:sz w:val="28"/>
          <w:szCs w:val="28"/>
        </w:rPr>
        <w:t>ЦДТ «Созвездие»</w:t>
      </w:r>
      <w:r w:rsidRPr="00DD2573">
        <w:rPr>
          <w:sz w:val="28"/>
          <w:szCs w:val="28"/>
        </w:rPr>
        <w:t xml:space="preserve"> как муниципального </w:t>
      </w:r>
      <w:r w:rsidR="00F437FB" w:rsidRPr="00DD2573">
        <w:rPr>
          <w:sz w:val="28"/>
          <w:szCs w:val="28"/>
        </w:rPr>
        <w:t>бюджетного</w:t>
      </w:r>
      <w:r w:rsidRPr="00DD2573">
        <w:rPr>
          <w:sz w:val="28"/>
          <w:szCs w:val="28"/>
        </w:rPr>
        <w:t xml:space="preserve"> учреждения д</w:t>
      </w:r>
      <w:r w:rsidR="00F437FB" w:rsidRPr="00DD2573">
        <w:rPr>
          <w:sz w:val="28"/>
          <w:szCs w:val="28"/>
        </w:rPr>
        <w:t xml:space="preserve">ополнительного образования </w:t>
      </w:r>
      <w:r w:rsidRPr="00DD2573">
        <w:rPr>
          <w:sz w:val="28"/>
          <w:szCs w:val="28"/>
        </w:rPr>
        <w:t xml:space="preserve"> направлена на развитие мотивации личности к познанию и творчеству, реализации дополнительных </w:t>
      </w:r>
      <w:r w:rsidR="00F87EC4" w:rsidRPr="00DD2573">
        <w:rPr>
          <w:sz w:val="28"/>
          <w:szCs w:val="28"/>
        </w:rPr>
        <w:t>обще</w:t>
      </w:r>
      <w:r w:rsidRPr="00DD2573">
        <w:rPr>
          <w:sz w:val="28"/>
          <w:szCs w:val="28"/>
        </w:rPr>
        <w:t xml:space="preserve">образовательных </w:t>
      </w:r>
      <w:r w:rsidR="00F87EC4" w:rsidRPr="00DD2573">
        <w:rPr>
          <w:sz w:val="28"/>
          <w:szCs w:val="28"/>
        </w:rPr>
        <w:t xml:space="preserve">общеразвивающих </w:t>
      </w:r>
      <w:r w:rsidRPr="00DD2573">
        <w:rPr>
          <w:sz w:val="28"/>
          <w:szCs w:val="28"/>
        </w:rPr>
        <w:t>программ и услуг в интересах личности, общества, государства.</w:t>
      </w:r>
      <w:r w:rsidR="00236657" w:rsidRPr="00DD2573">
        <w:rPr>
          <w:sz w:val="28"/>
          <w:szCs w:val="28"/>
        </w:rPr>
        <w:t xml:space="preserve"> </w:t>
      </w:r>
    </w:p>
    <w:p w:rsidR="00E3736A" w:rsidRPr="00DD2573" w:rsidRDefault="001223FF" w:rsidP="003B522E">
      <w:pPr>
        <w:spacing w:before="0"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СП </w:t>
      </w:r>
      <w:r w:rsidR="00236657" w:rsidRPr="00DD2573">
        <w:rPr>
          <w:sz w:val="28"/>
          <w:szCs w:val="28"/>
        </w:rPr>
        <w:t>ЦДТ «Созвездие» работает по художественной направленности.</w:t>
      </w:r>
    </w:p>
    <w:p w:rsidR="003179AA" w:rsidRPr="00DD2573" w:rsidRDefault="003179AA" w:rsidP="003B522E">
      <w:pPr>
        <w:spacing w:before="0"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2.2.  Предметом деятельности 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>ЦДТ «Созвездие» является образовательная деятельность, направленная на достижение целей деятельности Учреждения.</w:t>
      </w:r>
    </w:p>
    <w:p w:rsidR="009140EA" w:rsidRPr="00DD2573" w:rsidRDefault="003B522E" w:rsidP="003B522E">
      <w:pPr>
        <w:spacing w:before="0"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 </w:t>
      </w:r>
      <w:r w:rsidR="009140EA" w:rsidRPr="00DD2573">
        <w:rPr>
          <w:sz w:val="28"/>
          <w:szCs w:val="28"/>
        </w:rPr>
        <w:t xml:space="preserve">2.3. Для достижения указанной цели </w:t>
      </w:r>
      <w:r w:rsidR="001223FF" w:rsidRPr="00DD2573">
        <w:rPr>
          <w:sz w:val="28"/>
          <w:szCs w:val="28"/>
        </w:rPr>
        <w:t xml:space="preserve">СП </w:t>
      </w:r>
      <w:r w:rsidR="009140EA" w:rsidRPr="00DD2573">
        <w:rPr>
          <w:sz w:val="28"/>
          <w:szCs w:val="28"/>
        </w:rPr>
        <w:t xml:space="preserve">ЦДТ «Созвездие»  осуществляет основные виды </w:t>
      </w:r>
      <w:r w:rsidRPr="00DD2573">
        <w:rPr>
          <w:sz w:val="28"/>
          <w:szCs w:val="28"/>
        </w:rPr>
        <w:t xml:space="preserve">         </w:t>
      </w:r>
      <w:r w:rsidR="009140EA" w:rsidRPr="00DD2573">
        <w:rPr>
          <w:sz w:val="28"/>
          <w:szCs w:val="28"/>
        </w:rPr>
        <w:t>деятельности:</w:t>
      </w:r>
    </w:p>
    <w:p w:rsidR="009140EA" w:rsidRPr="00DD2573" w:rsidRDefault="009140EA" w:rsidP="003B522E">
      <w:pPr>
        <w:widowControl w:val="0"/>
        <w:autoSpaceDE w:val="0"/>
        <w:autoSpaceDN w:val="0"/>
        <w:adjustRightInd w:val="0"/>
        <w:spacing w:before="0"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>- реализация дополнительных общеобразовательных</w:t>
      </w:r>
      <w:r w:rsidR="00A42EAC" w:rsidRPr="00DD2573">
        <w:rPr>
          <w:sz w:val="28"/>
          <w:szCs w:val="28"/>
        </w:rPr>
        <w:t xml:space="preserve"> общеразвивающих</w:t>
      </w:r>
      <w:r w:rsidRPr="00DD2573">
        <w:rPr>
          <w:sz w:val="28"/>
          <w:szCs w:val="28"/>
        </w:rPr>
        <w:t xml:space="preserve"> программ.</w:t>
      </w:r>
    </w:p>
    <w:p w:rsidR="009140EA" w:rsidRPr="00DD2573" w:rsidRDefault="003B522E" w:rsidP="003B522E">
      <w:pPr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 xml:space="preserve">  </w:t>
      </w:r>
      <w:r w:rsidR="009140EA" w:rsidRPr="00DD2573">
        <w:rPr>
          <w:sz w:val="28"/>
          <w:szCs w:val="28"/>
        </w:rPr>
        <w:t xml:space="preserve">2.4. Для достижения указанной цели </w:t>
      </w:r>
      <w:r w:rsidR="001223FF" w:rsidRPr="00DD2573">
        <w:rPr>
          <w:sz w:val="28"/>
          <w:szCs w:val="28"/>
        </w:rPr>
        <w:t xml:space="preserve">СП </w:t>
      </w:r>
      <w:r w:rsidR="009140EA" w:rsidRPr="00DD2573">
        <w:rPr>
          <w:sz w:val="28"/>
          <w:szCs w:val="28"/>
        </w:rPr>
        <w:t>ЦДТ «Созвездие»  вправе осуществлять иные, соответствующие ему виды деятельности:</w:t>
      </w:r>
    </w:p>
    <w:p w:rsidR="009140EA" w:rsidRPr="00DD2573" w:rsidRDefault="009140EA" w:rsidP="003B522E">
      <w:pPr>
        <w:widowControl w:val="0"/>
        <w:autoSpaceDE w:val="0"/>
        <w:autoSpaceDN w:val="0"/>
        <w:adjustRightInd w:val="0"/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>- реализация образовательных программ дошкольного образования;</w:t>
      </w:r>
    </w:p>
    <w:p w:rsidR="009140EA" w:rsidRPr="00DD2573" w:rsidRDefault="009140EA" w:rsidP="003B522E">
      <w:pPr>
        <w:widowControl w:val="0"/>
        <w:autoSpaceDE w:val="0"/>
        <w:autoSpaceDN w:val="0"/>
        <w:adjustRightInd w:val="0"/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 xml:space="preserve">-  осуществление приносящей доход деятельности;  </w:t>
      </w:r>
    </w:p>
    <w:p w:rsidR="009140EA" w:rsidRPr="00DD2573" w:rsidRDefault="009140EA" w:rsidP="003B522E">
      <w:pPr>
        <w:widowControl w:val="0"/>
        <w:autoSpaceDE w:val="0"/>
        <w:autoSpaceDN w:val="0"/>
        <w:adjustRightInd w:val="0"/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>- проведение культурно-массовых мероприятий;</w:t>
      </w:r>
    </w:p>
    <w:p w:rsidR="009140EA" w:rsidRPr="00DD2573" w:rsidRDefault="003179AA" w:rsidP="003B522E">
      <w:pPr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 xml:space="preserve">2.5. К проведению занятий в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 xml:space="preserve">ЦДТ «Созвездие» может быть привлечен преподавательский состав других образовательных учреждений, имеющих лицензию и аккредитацию, на договорной основе. </w:t>
      </w:r>
    </w:p>
    <w:p w:rsidR="009140EA" w:rsidRPr="00DD2573" w:rsidRDefault="003B522E" w:rsidP="003B522E">
      <w:pPr>
        <w:autoSpaceDE w:val="0"/>
        <w:autoSpaceDN w:val="0"/>
        <w:adjustRightInd w:val="0"/>
        <w:spacing w:before="0" w:after="0"/>
        <w:ind w:right="141" w:firstLine="0"/>
        <w:jc w:val="left"/>
        <w:outlineLvl w:val="1"/>
        <w:rPr>
          <w:sz w:val="28"/>
          <w:szCs w:val="28"/>
        </w:rPr>
      </w:pPr>
      <w:r w:rsidRPr="00DD2573">
        <w:rPr>
          <w:sz w:val="28"/>
          <w:szCs w:val="28"/>
        </w:rPr>
        <w:t xml:space="preserve"> </w:t>
      </w:r>
      <w:r w:rsidR="009140EA" w:rsidRPr="00DD2573">
        <w:rPr>
          <w:sz w:val="28"/>
          <w:szCs w:val="28"/>
        </w:rPr>
        <w:t xml:space="preserve">2.6. </w:t>
      </w:r>
      <w:r w:rsidR="001223FF" w:rsidRPr="00DD2573">
        <w:rPr>
          <w:sz w:val="28"/>
          <w:szCs w:val="28"/>
        </w:rPr>
        <w:t xml:space="preserve">СП </w:t>
      </w:r>
      <w:r w:rsidR="009140EA" w:rsidRPr="00DD2573">
        <w:rPr>
          <w:sz w:val="28"/>
          <w:szCs w:val="28"/>
        </w:rPr>
        <w:t>ЦДТ «Созвездие»  вправе вести приносящую доход деятельность, предусмотренную его Уставом и не запрещенную действующим законодательством, соответствующей уставным целям и необходимой для их достижения.</w:t>
      </w:r>
    </w:p>
    <w:p w:rsidR="009140EA" w:rsidRPr="00DD2573" w:rsidRDefault="009140EA" w:rsidP="003B522E">
      <w:pPr>
        <w:autoSpaceDE w:val="0"/>
        <w:autoSpaceDN w:val="0"/>
        <w:adjustRightInd w:val="0"/>
        <w:spacing w:before="0" w:after="0"/>
        <w:ind w:firstLine="0"/>
        <w:jc w:val="left"/>
        <w:outlineLvl w:val="0"/>
        <w:rPr>
          <w:sz w:val="28"/>
          <w:szCs w:val="28"/>
        </w:rPr>
      </w:pPr>
      <w:r w:rsidRPr="00DD2573">
        <w:rPr>
          <w:sz w:val="28"/>
          <w:szCs w:val="28"/>
        </w:rPr>
        <w:lastRenderedPageBreak/>
        <w:t xml:space="preserve">К приносящей доход деятельности, осуществляемой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 xml:space="preserve">ЦДТ «Созвездие» Учреждением, относится: </w:t>
      </w:r>
    </w:p>
    <w:p w:rsidR="009140EA" w:rsidRPr="00DD2573" w:rsidRDefault="009140EA" w:rsidP="003B522E">
      <w:pPr>
        <w:autoSpaceDE w:val="0"/>
        <w:autoSpaceDN w:val="0"/>
        <w:adjustRightInd w:val="0"/>
        <w:spacing w:before="0" w:after="0"/>
        <w:ind w:firstLine="0"/>
        <w:jc w:val="left"/>
        <w:outlineLvl w:val="0"/>
        <w:rPr>
          <w:sz w:val="28"/>
          <w:szCs w:val="28"/>
        </w:rPr>
      </w:pPr>
      <w:r w:rsidRPr="00DD2573">
        <w:rPr>
          <w:sz w:val="28"/>
          <w:szCs w:val="28"/>
        </w:rPr>
        <w:t>- предоставление платных дополнительных образовательных услуг;</w:t>
      </w:r>
    </w:p>
    <w:p w:rsidR="009140EA" w:rsidRPr="00DD2573" w:rsidRDefault="009140EA" w:rsidP="003B522E">
      <w:pPr>
        <w:autoSpaceDE w:val="0"/>
        <w:autoSpaceDN w:val="0"/>
        <w:adjustRightInd w:val="0"/>
        <w:spacing w:before="0" w:after="0"/>
        <w:ind w:firstLine="0"/>
        <w:jc w:val="left"/>
        <w:outlineLvl w:val="0"/>
        <w:rPr>
          <w:sz w:val="28"/>
          <w:szCs w:val="28"/>
        </w:rPr>
      </w:pPr>
      <w:r w:rsidRPr="00DD2573">
        <w:rPr>
          <w:sz w:val="28"/>
          <w:szCs w:val="28"/>
        </w:rPr>
        <w:t>- проведение конкурсов и семинаров и т.п. на платной основе;</w:t>
      </w:r>
    </w:p>
    <w:p w:rsidR="009140EA" w:rsidRPr="00DD2573" w:rsidRDefault="009140EA" w:rsidP="003B522E">
      <w:pPr>
        <w:autoSpaceDE w:val="0"/>
        <w:autoSpaceDN w:val="0"/>
        <w:adjustRightInd w:val="0"/>
        <w:spacing w:before="0" w:after="0"/>
        <w:ind w:firstLine="0"/>
        <w:jc w:val="left"/>
        <w:outlineLvl w:val="0"/>
        <w:rPr>
          <w:sz w:val="28"/>
          <w:szCs w:val="28"/>
        </w:rPr>
      </w:pPr>
      <w:r w:rsidRPr="00DD2573">
        <w:rPr>
          <w:sz w:val="28"/>
          <w:szCs w:val="28"/>
        </w:rPr>
        <w:t>- добровольные пожертвования физических и (или) юридических лиц;</w:t>
      </w:r>
    </w:p>
    <w:p w:rsidR="009140EA" w:rsidRPr="00DD2573" w:rsidRDefault="009140EA" w:rsidP="003B522E">
      <w:pPr>
        <w:autoSpaceDE w:val="0"/>
        <w:autoSpaceDN w:val="0"/>
        <w:adjustRightInd w:val="0"/>
        <w:spacing w:before="0" w:after="0"/>
        <w:ind w:firstLine="0"/>
        <w:jc w:val="left"/>
        <w:outlineLvl w:val="0"/>
        <w:rPr>
          <w:sz w:val="28"/>
          <w:szCs w:val="28"/>
        </w:rPr>
      </w:pPr>
      <w:r w:rsidRPr="00DD2573">
        <w:rPr>
          <w:sz w:val="28"/>
          <w:szCs w:val="28"/>
        </w:rPr>
        <w:t>- возмещения за счет виновных лиц при выявлении фактов хищения, порчи имущества;</w:t>
      </w:r>
    </w:p>
    <w:p w:rsidR="009140EA" w:rsidRPr="00DD2573" w:rsidRDefault="009140EA" w:rsidP="003B522E">
      <w:pPr>
        <w:autoSpaceDE w:val="0"/>
        <w:autoSpaceDN w:val="0"/>
        <w:adjustRightInd w:val="0"/>
        <w:spacing w:before="0" w:after="0"/>
        <w:ind w:firstLine="0"/>
        <w:jc w:val="left"/>
        <w:outlineLvl w:val="0"/>
        <w:rPr>
          <w:sz w:val="28"/>
          <w:szCs w:val="28"/>
        </w:rPr>
      </w:pPr>
      <w:r w:rsidRPr="00DD2573">
        <w:rPr>
          <w:sz w:val="28"/>
          <w:szCs w:val="28"/>
        </w:rPr>
        <w:t>- поступления от денежных взысканий (штрафов).</w:t>
      </w:r>
    </w:p>
    <w:p w:rsidR="009140EA" w:rsidRPr="00DD2573" w:rsidRDefault="009140EA" w:rsidP="003B522E">
      <w:pPr>
        <w:autoSpaceDE w:val="0"/>
        <w:autoSpaceDN w:val="0"/>
        <w:adjustRightInd w:val="0"/>
        <w:spacing w:before="0" w:after="0"/>
        <w:ind w:right="141" w:firstLine="0"/>
        <w:jc w:val="left"/>
        <w:outlineLvl w:val="0"/>
        <w:rPr>
          <w:sz w:val="28"/>
          <w:szCs w:val="28"/>
        </w:rPr>
      </w:pPr>
      <w:r w:rsidRPr="00DD2573">
        <w:rPr>
          <w:sz w:val="28"/>
          <w:szCs w:val="28"/>
        </w:rPr>
        <w:t>Доходы, полученные от приносящей доход деятельности, поступают в самостоятельное р</w:t>
      </w:r>
      <w:r w:rsidR="003179AA" w:rsidRPr="00DD2573">
        <w:rPr>
          <w:sz w:val="28"/>
          <w:szCs w:val="28"/>
        </w:rPr>
        <w:t>аспоряжение</w:t>
      </w:r>
      <w:r w:rsidR="001223FF" w:rsidRPr="00DD2573">
        <w:rPr>
          <w:sz w:val="28"/>
          <w:szCs w:val="28"/>
        </w:rPr>
        <w:t xml:space="preserve"> СП</w:t>
      </w:r>
      <w:r w:rsidR="003179AA" w:rsidRPr="00DD2573">
        <w:rPr>
          <w:sz w:val="28"/>
          <w:szCs w:val="28"/>
        </w:rPr>
        <w:t xml:space="preserve"> ЦДТ «Созвездие» и используются</w:t>
      </w:r>
      <w:r w:rsidRPr="00DD2573">
        <w:rPr>
          <w:sz w:val="28"/>
          <w:szCs w:val="28"/>
        </w:rPr>
        <w:t xml:space="preserve"> в соответствии с уставными целями.</w:t>
      </w:r>
    </w:p>
    <w:p w:rsidR="003179AA" w:rsidRPr="00DD2573" w:rsidRDefault="003B522E" w:rsidP="003B522E">
      <w:pPr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 xml:space="preserve"> </w:t>
      </w:r>
      <w:r w:rsidR="00A42EAC" w:rsidRPr="00DD2573">
        <w:rPr>
          <w:sz w:val="28"/>
          <w:szCs w:val="28"/>
        </w:rPr>
        <w:t>2.7</w:t>
      </w:r>
      <w:r w:rsidR="003179AA" w:rsidRPr="00DD2573">
        <w:rPr>
          <w:sz w:val="28"/>
          <w:szCs w:val="28"/>
        </w:rPr>
        <w:t xml:space="preserve">. </w:t>
      </w:r>
      <w:r w:rsidR="001223FF" w:rsidRPr="00DD2573">
        <w:rPr>
          <w:sz w:val="28"/>
          <w:szCs w:val="28"/>
        </w:rPr>
        <w:t xml:space="preserve">СП </w:t>
      </w:r>
      <w:r w:rsidR="003179AA" w:rsidRPr="00DD2573">
        <w:rPr>
          <w:sz w:val="28"/>
          <w:szCs w:val="28"/>
        </w:rPr>
        <w:t>ЦДТ «Созвездие» самостоятельно ведет образовательный процесс, в рамках настоящего Положения.</w:t>
      </w:r>
    </w:p>
    <w:p w:rsidR="00501264" w:rsidRPr="00DD2573" w:rsidRDefault="00501264" w:rsidP="003B522E">
      <w:pPr>
        <w:spacing w:before="0" w:after="0"/>
        <w:ind w:firstLine="0"/>
        <w:jc w:val="left"/>
        <w:rPr>
          <w:sz w:val="28"/>
          <w:szCs w:val="28"/>
        </w:rPr>
      </w:pPr>
    </w:p>
    <w:p w:rsidR="0070535B" w:rsidRPr="00DD2573" w:rsidRDefault="0070535B" w:rsidP="00E25BF5">
      <w:pPr>
        <w:spacing w:before="0" w:after="0"/>
        <w:ind w:left="142" w:firstLine="0"/>
        <w:rPr>
          <w:b/>
          <w:sz w:val="28"/>
          <w:szCs w:val="28"/>
          <w:u w:val="single"/>
        </w:rPr>
      </w:pPr>
    </w:p>
    <w:p w:rsidR="007A5E90" w:rsidRPr="003E36AE" w:rsidRDefault="003E36AE" w:rsidP="00E25BF5">
      <w:pPr>
        <w:numPr>
          <w:ilvl w:val="0"/>
          <w:numId w:val="18"/>
        </w:numPr>
        <w:spacing w:before="0" w:after="0"/>
        <w:ind w:left="142" w:firstLine="0"/>
        <w:jc w:val="center"/>
        <w:rPr>
          <w:b/>
          <w:bCs/>
          <w:sz w:val="28"/>
          <w:szCs w:val="28"/>
        </w:rPr>
      </w:pPr>
      <w:r w:rsidRPr="003E36AE">
        <w:rPr>
          <w:b/>
          <w:sz w:val="28"/>
          <w:szCs w:val="28"/>
        </w:rPr>
        <w:t>ОБРАЗОВАТЕЛЬНАЯ ДЕЯТЕЛЬНОСТЬ</w:t>
      </w:r>
      <w:r w:rsidR="00D47AAB" w:rsidRPr="003E36AE">
        <w:rPr>
          <w:b/>
          <w:sz w:val="28"/>
          <w:szCs w:val="28"/>
        </w:rPr>
        <w:t xml:space="preserve"> </w:t>
      </w:r>
      <w:r w:rsidR="00DD2573" w:rsidRPr="003E36AE">
        <w:rPr>
          <w:b/>
          <w:sz w:val="28"/>
          <w:szCs w:val="28"/>
        </w:rPr>
        <w:t>СП</w:t>
      </w:r>
      <w:r w:rsidR="007A5E90" w:rsidRPr="003E36AE">
        <w:rPr>
          <w:b/>
          <w:bCs/>
          <w:sz w:val="28"/>
          <w:szCs w:val="28"/>
        </w:rPr>
        <w:t>.</w:t>
      </w:r>
    </w:p>
    <w:p w:rsidR="00190B28" w:rsidRPr="003E36AE" w:rsidRDefault="00190B28" w:rsidP="00E25BF5">
      <w:pPr>
        <w:spacing w:before="0" w:after="0"/>
        <w:ind w:left="142" w:firstLine="0"/>
        <w:jc w:val="center"/>
        <w:rPr>
          <w:sz w:val="28"/>
          <w:szCs w:val="28"/>
        </w:rPr>
      </w:pPr>
    </w:p>
    <w:p w:rsidR="00190B28" w:rsidRPr="00DD2573" w:rsidRDefault="00190B28" w:rsidP="00190B28">
      <w:pPr>
        <w:spacing w:before="0" w:after="0"/>
        <w:ind w:left="142" w:right="142"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3.1. Структурное подразделение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>ЦДТ «Созвездие» осуществляет свою деятельность в соответствии с настоящим Положением, Уставом и действующим законодательством.</w:t>
      </w:r>
    </w:p>
    <w:p w:rsidR="00190B28" w:rsidRPr="00DD2573" w:rsidRDefault="00190B28" w:rsidP="00190B28">
      <w:pPr>
        <w:spacing w:before="0" w:after="0"/>
        <w:ind w:left="142"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3.2.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>ЦДТ «Созвездие» самостоятельно по согласованию с Учреждением планирует свою работу на основе Закона «Об образовании», нормативных документов Министерства Образования, широко стимулирует разработку педагогами общеобразовательных общеразвивающих программ, являющихся важным средством развития познавательной мотивации и способностей обучающихся, его образа мира, активно реализуя их в образовательно-воспитательном процессе.</w:t>
      </w:r>
    </w:p>
    <w:p w:rsidR="00190B28" w:rsidRPr="00DD2573" w:rsidRDefault="00190B28" w:rsidP="00190B28">
      <w:pPr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3.3. Участниками образовательного процесса в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>ЦДТ «Созвездие» являются обучающиеся, педагогические работники, родители (законные представители).</w:t>
      </w:r>
    </w:p>
    <w:p w:rsidR="00190B28" w:rsidRPr="00DD2573" w:rsidRDefault="00190B28" w:rsidP="00190B28">
      <w:pPr>
        <w:spacing w:before="0"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3.4. </w:t>
      </w:r>
      <w:proofErr w:type="gramStart"/>
      <w:r w:rsidRPr="00DD2573">
        <w:rPr>
          <w:sz w:val="28"/>
          <w:szCs w:val="28"/>
        </w:rPr>
        <w:t>Обучающийся</w:t>
      </w:r>
      <w:proofErr w:type="gramEnd"/>
      <w:r w:rsidRPr="00DD2573">
        <w:rPr>
          <w:sz w:val="28"/>
          <w:szCs w:val="28"/>
        </w:rPr>
        <w:t xml:space="preserve"> выбирает творческое объединение по интересу.  </w:t>
      </w:r>
      <w:proofErr w:type="gramStart"/>
      <w:r w:rsidRPr="00DD2573">
        <w:rPr>
          <w:sz w:val="28"/>
          <w:szCs w:val="28"/>
        </w:rPr>
        <w:t>Обучающиеся</w:t>
      </w:r>
      <w:proofErr w:type="gramEnd"/>
      <w:r w:rsidRPr="00DD2573">
        <w:rPr>
          <w:sz w:val="28"/>
          <w:szCs w:val="28"/>
        </w:rPr>
        <w:t xml:space="preserve"> могут заниматься одновременно в одном-двух творческих объединениях. В течение года </w:t>
      </w:r>
      <w:proofErr w:type="gramStart"/>
      <w:r w:rsidRPr="00DD2573">
        <w:rPr>
          <w:sz w:val="28"/>
          <w:szCs w:val="28"/>
        </w:rPr>
        <w:t>обучающийся</w:t>
      </w:r>
      <w:proofErr w:type="gramEnd"/>
      <w:r w:rsidRPr="00DD2573">
        <w:rPr>
          <w:sz w:val="28"/>
          <w:szCs w:val="28"/>
        </w:rPr>
        <w:t xml:space="preserve"> имеет право перейти из одного творческого объединения в другое по его желанию при наличии свободных мест.</w:t>
      </w:r>
    </w:p>
    <w:p w:rsidR="00190B28" w:rsidRPr="00DD2573" w:rsidRDefault="00190B28" w:rsidP="00190B28">
      <w:pPr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>3.5. Права и обязанности участников образовательного процесса определяются настоящим Положением и действующими локальными актами.</w:t>
      </w:r>
    </w:p>
    <w:p w:rsidR="00190B28" w:rsidRDefault="00190B28" w:rsidP="00190B28">
      <w:pPr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3.6. Порядок комплектования персонала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 xml:space="preserve">ЦДТ «Созвездие»   регламентируется Уставом Учреждения. Для работников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 xml:space="preserve">ЦДТ «Созвездие»   работодателем является муниципальное бюджетное  учреждение дополнительного образования  «Дом детского творчества Нижегородского района». </w:t>
      </w:r>
    </w:p>
    <w:p w:rsidR="00DD2573" w:rsidRDefault="00DD2573" w:rsidP="00190B28">
      <w:pPr>
        <w:ind w:firstLine="0"/>
        <w:rPr>
          <w:sz w:val="28"/>
          <w:szCs w:val="28"/>
        </w:rPr>
      </w:pPr>
    </w:p>
    <w:p w:rsidR="00DD2573" w:rsidRDefault="00DD2573" w:rsidP="00190B28">
      <w:pPr>
        <w:ind w:firstLine="0"/>
        <w:rPr>
          <w:sz w:val="28"/>
          <w:szCs w:val="28"/>
        </w:rPr>
      </w:pPr>
    </w:p>
    <w:p w:rsidR="00DD2573" w:rsidRPr="00DD2573" w:rsidRDefault="00DD2573" w:rsidP="00190B28">
      <w:pPr>
        <w:ind w:firstLine="0"/>
        <w:rPr>
          <w:sz w:val="28"/>
          <w:szCs w:val="28"/>
        </w:rPr>
      </w:pPr>
    </w:p>
    <w:p w:rsidR="00190B28" w:rsidRPr="00DD2573" w:rsidRDefault="00190B28" w:rsidP="00190B28">
      <w:pPr>
        <w:ind w:firstLine="0"/>
        <w:rPr>
          <w:b/>
          <w:sz w:val="28"/>
          <w:szCs w:val="28"/>
        </w:rPr>
      </w:pPr>
      <w:r w:rsidRPr="00DD2573">
        <w:rPr>
          <w:sz w:val="28"/>
          <w:szCs w:val="28"/>
        </w:rPr>
        <w:t>3.7</w:t>
      </w:r>
      <w:r w:rsidRPr="00DD2573">
        <w:rPr>
          <w:b/>
          <w:sz w:val="28"/>
          <w:szCs w:val="28"/>
        </w:rPr>
        <w:t xml:space="preserve">.Педагогические работники ЦДТ «Созвездие» имеют право </w:t>
      </w:r>
      <w:proofErr w:type="gramStart"/>
      <w:r w:rsidRPr="00DD2573">
        <w:rPr>
          <w:b/>
          <w:sz w:val="28"/>
          <w:szCs w:val="28"/>
        </w:rPr>
        <w:t>на</w:t>
      </w:r>
      <w:proofErr w:type="gramEnd"/>
      <w:r w:rsidRPr="00DD2573">
        <w:rPr>
          <w:b/>
          <w:sz w:val="28"/>
          <w:szCs w:val="28"/>
        </w:rPr>
        <w:t>: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- участие в управлении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 xml:space="preserve">ЦДТ «Созвездие», посредством внесения предложений об организации образовательного процесса в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>ЦДТ «Созвездие»;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 защиту своей профессиональной чести и достоинства;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 свободу выбора и использования методик обучения и воспитания, учебных пособий и материалов, методов оценки знаний, умений и навыков обучающихся;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-разработку авторских программ, рассматриваемых методическим советом и утверждаемых Учреждением, получение авторских свидетельств и иным способом использование своих  авторских прав;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 заявление на аттестацию;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 социальные гарантии и льготы, установленные законодательством Российской Федерации и дополнительные льготы, предоставляемые педагогическим работникам в регионе.</w:t>
      </w:r>
    </w:p>
    <w:p w:rsidR="00190B28" w:rsidRPr="00DD2573" w:rsidRDefault="00190B28" w:rsidP="00190B28">
      <w:pPr>
        <w:ind w:firstLine="0"/>
        <w:rPr>
          <w:b/>
          <w:sz w:val="28"/>
          <w:szCs w:val="28"/>
        </w:rPr>
      </w:pPr>
      <w:r w:rsidRPr="00DD2573">
        <w:rPr>
          <w:sz w:val="28"/>
          <w:szCs w:val="28"/>
        </w:rPr>
        <w:t>3.8.</w:t>
      </w:r>
      <w:r w:rsidRPr="00DD2573">
        <w:rPr>
          <w:b/>
          <w:sz w:val="28"/>
          <w:szCs w:val="28"/>
        </w:rPr>
        <w:t xml:space="preserve"> Педагогические работники обязаны: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 уважать честь и достоинство воспитанников и других работников;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-создавать необходимые условия для раскрытия способностей воспитанников, стимулировать их участие в общественной жизни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>ЦДТ «Созвездие», обеспечивать участие членов творческого коллектива в конкурсах, смотрах, соревнованиях;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 повышать свой педагогический уровень;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 не применять методов воспитания, связанных с физическим и (или) психическим насилием над личностью обучающихся;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 добросовестно выполнять требования администрации;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-осуществлять педагогическую помощь родителям (законным представителям) воспитанников, информировать их о содержании образовательного процесса, о результатах успеваемости;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- по первому требованию информировать родителей о нарушении </w:t>
      </w:r>
      <w:proofErr w:type="gramStart"/>
      <w:r w:rsidRPr="00DD2573">
        <w:rPr>
          <w:sz w:val="28"/>
          <w:szCs w:val="28"/>
        </w:rPr>
        <w:t>обучающегося</w:t>
      </w:r>
      <w:proofErr w:type="gramEnd"/>
      <w:r w:rsidRPr="00DD2573">
        <w:rPr>
          <w:sz w:val="28"/>
          <w:szCs w:val="28"/>
        </w:rPr>
        <w:t xml:space="preserve"> правил;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 создавать необходимые условия для раскрытия способностей воспитанников, защищать их интересы;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 не нарушать условий настоящего Положения;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 выполнять Устав Учреждения;</w:t>
      </w:r>
    </w:p>
    <w:p w:rsidR="00190B28" w:rsidRPr="00DD2573" w:rsidRDefault="00190B28" w:rsidP="00190B28">
      <w:pPr>
        <w:ind w:left="567" w:firstLine="0"/>
        <w:rPr>
          <w:sz w:val="28"/>
          <w:szCs w:val="28"/>
        </w:rPr>
      </w:pPr>
      <w:r w:rsidRPr="00DD2573">
        <w:rPr>
          <w:sz w:val="28"/>
          <w:szCs w:val="28"/>
        </w:rPr>
        <w:t>-своевременно и аккуратно вести установленную документацию</w:t>
      </w:r>
    </w:p>
    <w:p w:rsidR="00190B28" w:rsidRPr="00DD2573" w:rsidRDefault="00190B28" w:rsidP="00190B28">
      <w:pPr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 xml:space="preserve">3.9. </w:t>
      </w:r>
      <w:r w:rsidRPr="00DD2573">
        <w:rPr>
          <w:b/>
          <w:sz w:val="28"/>
          <w:szCs w:val="28"/>
        </w:rPr>
        <w:t xml:space="preserve">Воспитанники в </w:t>
      </w:r>
      <w:r w:rsidR="001223FF" w:rsidRPr="00DD2573">
        <w:rPr>
          <w:b/>
          <w:sz w:val="28"/>
          <w:szCs w:val="28"/>
        </w:rPr>
        <w:t xml:space="preserve">СП </w:t>
      </w:r>
      <w:r w:rsidRPr="00DD2573">
        <w:rPr>
          <w:b/>
          <w:sz w:val="28"/>
          <w:szCs w:val="28"/>
        </w:rPr>
        <w:t>ЦДТ «Созвездие»  имеют право: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на получение качественного дополнительного образования;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на выбор форм образования;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на уважение их человеческого достоинства;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на свободное выражение собственных взглядов и убеждений;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на свободу совести, информации;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lastRenderedPageBreak/>
        <w:t>- на охрану здоровья;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вносить предложения в педагогический совет, администрацию по улучшению программ обучения и воспитания.</w:t>
      </w:r>
    </w:p>
    <w:p w:rsidR="00190B28" w:rsidRPr="00DD2573" w:rsidRDefault="00190B28" w:rsidP="00190B28">
      <w:pPr>
        <w:ind w:firstLine="0"/>
        <w:rPr>
          <w:b/>
          <w:sz w:val="28"/>
          <w:szCs w:val="28"/>
        </w:rPr>
      </w:pPr>
      <w:r w:rsidRPr="00DD2573">
        <w:rPr>
          <w:sz w:val="28"/>
          <w:szCs w:val="28"/>
        </w:rPr>
        <w:t>3.10</w:t>
      </w:r>
      <w:r w:rsidRPr="00DD2573">
        <w:rPr>
          <w:b/>
          <w:sz w:val="28"/>
          <w:szCs w:val="28"/>
        </w:rPr>
        <w:t>. Воспитанники обязаны:</w:t>
      </w:r>
    </w:p>
    <w:p w:rsidR="00190B28" w:rsidRPr="00DD2573" w:rsidRDefault="00190B28" w:rsidP="00190B28">
      <w:pPr>
        <w:ind w:left="284"/>
        <w:rPr>
          <w:sz w:val="28"/>
          <w:szCs w:val="28"/>
        </w:rPr>
      </w:pPr>
      <w:r w:rsidRPr="00DD2573">
        <w:rPr>
          <w:sz w:val="28"/>
          <w:szCs w:val="28"/>
        </w:rPr>
        <w:t xml:space="preserve">- соблюдать Устав Учреждения  и Правила внутреннего распорядка </w:t>
      </w:r>
    </w:p>
    <w:p w:rsidR="00190B28" w:rsidRPr="00DD2573" w:rsidRDefault="00190B28" w:rsidP="00190B28">
      <w:pPr>
        <w:ind w:left="284"/>
        <w:rPr>
          <w:sz w:val="28"/>
          <w:szCs w:val="28"/>
        </w:rPr>
      </w:pPr>
      <w:r w:rsidRPr="00DD2573">
        <w:rPr>
          <w:sz w:val="28"/>
          <w:szCs w:val="28"/>
        </w:rPr>
        <w:t xml:space="preserve">- бережно относиться  имуществу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 xml:space="preserve">ЦДТ «Созвездие»   </w:t>
      </w:r>
    </w:p>
    <w:p w:rsidR="00190B28" w:rsidRPr="00DD2573" w:rsidRDefault="00190B28" w:rsidP="00190B28">
      <w:pPr>
        <w:ind w:left="284"/>
        <w:rPr>
          <w:sz w:val="28"/>
          <w:szCs w:val="28"/>
        </w:rPr>
      </w:pPr>
      <w:r w:rsidRPr="00DD2573">
        <w:rPr>
          <w:sz w:val="28"/>
          <w:szCs w:val="28"/>
        </w:rPr>
        <w:t>- соблюдать правила техники безопасности и санитарные нормы.</w:t>
      </w:r>
    </w:p>
    <w:p w:rsidR="00190B28" w:rsidRPr="00DD2573" w:rsidRDefault="00190B28" w:rsidP="00190B28">
      <w:pPr>
        <w:ind w:firstLine="0"/>
        <w:rPr>
          <w:b/>
          <w:sz w:val="28"/>
          <w:szCs w:val="28"/>
        </w:rPr>
      </w:pPr>
      <w:r w:rsidRPr="00DD2573">
        <w:rPr>
          <w:sz w:val="28"/>
          <w:szCs w:val="28"/>
        </w:rPr>
        <w:t xml:space="preserve">3.11. </w:t>
      </w:r>
      <w:r w:rsidRPr="00DD2573">
        <w:rPr>
          <w:b/>
          <w:sz w:val="28"/>
          <w:szCs w:val="28"/>
        </w:rPr>
        <w:t>Родители (законные представители) имеют право: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принимать участие в решении вопросов об улучшении программ обучения, о повышении качества предоставляемых образовательных услуг (и т.д.) вместе с администрацией;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знать программу, по которой занимаются обучающиеся, вносить в методический совет  Учреждения предложения по ее изменению и совершенствованию;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 xml:space="preserve">- выбирать формы обучения, знакомиться с успеваемостью </w:t>
      </w:r>
      <w:proofErr w:type="gramStart"/>
      <w:r w:rsidRPr="00DD2573">
        <w:rPr>
          <w:sz w:val="28"/>
          <w:szCs w:val="28"/>
        </w:rPr>
        <w:t>обучающихся</w:t>
      </w:r>
      <w:proofErr w:type="gramEnd"/>
      <w:r w:rsidRPr="00DD2573">
        <w:rPr>
          <w:sz w:val="28"/>
          <w:szCs w:val="28"/>
        </w:rPr>
        <w:t>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 xml:space="preserve">- совместно с </w:t>
      </w:r>
      <w:proofErr w:type="gramStart"/>
      <w:r w:rsidRPr="00DD2573">
        <w:rPr>
          <w:sz w:val="28"/>
          <w:szCs w:val="28"/>
        </w:rPr>
        <w:t>обучающимися</w:t>
      </w:r>
      <w:proofErr w:type="gramEnd"/>
      <w:r w:rsidRPr="00DD2573">
        <w:rPr>
          <w:sz w:val="28"/>
          <w:szCs w:val="28"/>
        </w:rPr>
        <w:t xml:space="preserve"> принимать участие в работе объединений без включения в основной состав, при наличии условий и с согласия руководителя объединения;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 xml:space="preserve">- на полную информацию по любому вопросу жизни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>ЦДТ «Созвездие»;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 xml:space="preserve">- активно участвовать в жизни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>ЦДТ «Созвездие», оказывать моральную, физическую, материальную поддержку;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защищать законные права и интересы обучающиеся;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на вежливое и доброжелательное отношение со стороны педагогов, обучающиеся и их родителей (законные представители).</w:t>
      </w:r>
    </w:p>
    <w:p w:rsidR="00190B28" w:rsidRPr="00DD2573" w:rsidRDefault="00190B28" w:rsidP="00190B28">
      <w:pPr>
        <w:ind w:firstLine="0"/>
        <w:rPr>
          <w:b/>
          <w:sz w:val="28"/>
          <w:szCs w:val="28"/>
        </w:rPr>
      </w:pPr>
      <w:r w:rsidRPr="00DD2573">
        <w:rPr>
          <w:sz w:val="28"/>
          <w:szCs w:val="28"/>
        </w:rPr>
        <w:t xml:space="preserve">3.12.  </w:t>
      </w:r>
      <w:r w:rsidRPr="00DD2573">
        <w:rPr>
          <w:b/>
          <w:sz w:val="28"/>
          <w:szCs w:val="28"/>
        </w:rPr>
        <w:t>Родители (законные представители) обязаны: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не нарушать условий настоящего Положения;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>- поддерживать постоянную связь с педагогами;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 xml:space="preserve">- уважать честь и достоинство  </w:t>
      </w:r>
      <w:proofErr w:type="gramStart"/>
      <w:r w:rsidRPr="00DD2573">
        <w:rPr>
          <w:sz w:val="28"/>
          <w:szCs w:val="28"/>
        </w:rPr>
        <w:t>обучающиеся</w:t>
      </w:r>
      <w:proofErr w:type="gramEnd"/>
      <w:r w:rsidRPr="00DD2573">
        <w:rPr>
          <w:sz w:val="28"/>
          <w:szCs w:val="28"/>
        </w:rPr>
        <w:t>, педагогических работников;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 xml:space="preserve">- нести материальную ответственность за умышленную порчу воспитанниками собственности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>ЦДТ «Созвездие»;</w:t>
      </w:r>
    </w:p>
    <w:p w:rsidR="00190B28" w:rsidRPr="00DD2573" w:rsidRDefault="00190B28" w:rsidP="00190B28">
      <w:pPr>
        <w:ind w:left="567" w:firstLine="1"/>
        <w:rPr>
          <w:sz w:val="28"/>
          <w:szCs w:val="28"/>
        </w:rPr>
      </w:pPr>
      <w:r w:rsidRPr="00DD2573">
        <w:rPr>
          <w:sz w:val="28"/>
          <w:szCs w:val="28"/>
        </w:rPr>
        <w:t xml:space="preserve">- принимать участие (по мере необходимости) в общественной жизни </w:t>
      </w:r>
      <w:r w:rsidR="001223FF" w:rsidRPr="00DD2573">
        <w:rPr>
          <w:sz w:val="28"/>
          <w:szCs w:val="28"/>
        </w:rPr>
        <w:t xml:space="preserve">СП </w:t>
      </w:r>
      <w:r w:rsidRPr="00DD2573">
        <w:rPr>
          <w:sz w:val="28"/>
          <w:szCs w:val="28"/>
        </w:rPr>
        <w:t>ЦДТ «Созвездие».</w:t>
      </w:r>
    </w:p>
    <w:p w:rsidR="00190B28" w:rsidRPr="00DD2573" w:rsidRDefault="00190B28" w:rsidP="00190B28">
      <w:pPr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>3.13. Запрещается привлечение воспитанников без их согласия и согласия их родителей         (законных представителей) к труду, не предусмотренному образовательной программой.</w:t>
      </w:r>
    </w:p>
    <w:p w:rsidR="007B1EC0" w:rsidRPr="00DD2573" w:rsidRDefault="007B1EC0" w:rsidP="00E25BF5">
      <w:pPr>
        <w:spacing w:before="0" w:after="0"/>
        <w:ind w:left="142" w:firstLine="0"/>
        <w:rPr>
          <w:sz w:val="28"/>
          <w:szCs w:val="28"/>
        </w:rPr>
      </w:pPr>
    </w:p>
    <w:p w:rsidR="00177B0C" w:rsidRPr="00DD2573" w:rsidRDefault="00177B0C" w:rsidP="00E25BF5">
      <w:pPr>
        <w:spacing w:before="0" w:after="0"/>
        <w:ind w:left="142" w:firstLine="0"/>
        <w:rPr>
          <w:bCs/>
          <w:color w:val="000000"/>
          <w:sz w:val="28"/>
          <w:szCs w:val="28"/>
        </w:rPr>
      </w:pPr>
    </w:p>
    <w:p w:rsidR="00DD2573" w:rsidRDefault="00DD2573" w:rsidP="00E25BF5">
      <w:pPr>
        <w:spacing w:before="0" w:after="0"/>
        <w:ind w:left="142" w:firstLine="0"/>
        <w:jc w:val="center"/>
        <w:rPr>
          <w:b/>
          <w:bCs/>
          <w:color w:val="000000"/>
          <w:sz w:val="28"/>
          <w:szCs w:val="28"/>
        </w:rPr>
      </w:pPr>
    </w:p>
    <w:p w:rsidR="00DD2573" w:rsidRDefault="00DD2573" w:rsidP="00E25BF5">
      <w:pPr>
        <w:spacing w:before="0" w:after="0"/>
        <w:ind w:left="142" w:firstLine="0"/>
        <w:jc w:val="center"/>
        <w:rPr>
          <w:b/>
          <w:bCs/>
          <w:color w:val="000000"/>
          <w:sz w:val="28"/>
          <w:szCs w:val="28"/>
        </w:rPr>
      </w:pPr>
    </w:p>
    <w:p w:rsidR="00DD2573" w:rsidRDefault="00DD2573" w:rsidP="00E25BF5">
      <w:pPr>
        <w:spacing w:before="0" w:after="0"/>
        <w:ind w:left="142" w:firstLine="0"/>
        <w:jc w:val="center"/>
        <w:rPr>
          <w:b/>
          <w:bCs/>
          <w:color w:val="000000"/>
          <w:sz w:val="28"/>
          <w:szCs w:val="28"/>
        </w:rPr>
      </w:pPr>
    </w:p>
    <w:p w:rsidR="00E25DC0" w:rsidRPr="003E36AE" w:rsidRDefault="00E25DC0" w:rsidP="00E25BF5">
      <w:pPr>
        <w:spacing w:before="0" w:after="0"/>
        <w:ind w:left="142" w:firstLine="0"/>
        <w:jc w:val="center"/>
        <w:rPr>
          <w:b/>
          <w:sz w:val="28"/>
          <w:szCs w:val="28"/>
        </w:rPr>
      </w:pPr>
      <w:r w:rsidRPr="00DD2573">
        <w:rPr>
          <w:b/>
          <w:bCs/>
          <w:color w:val="000000"/>
          <w:sz w:val="28"/>
          <w:szCs w:val="28"/>
        </w:rPr>
        <w:lastRenderedPageBreak/>
        <w:t>4</w:t>
      </w:r>
      <w:r w:rsidRPr="00DD2573">
        <w:rPr>
          <w:b/>
          <w:bCs/>
          <w:color w:val="000000"/>
          <w:sz w:val="32"/>
          <w:szCs w:val="32"/>
        </w:rPr>
        <w:t xml:space="preserve">. </w:t>
      </w:r>
      <w:r w:rsidR="003E36AE" w:rsidRPr="003E36AE">
        <w:rPr>
          <w:b/>
          <w:bCs/>
          <w:color w:val="000000"/>
          <w:sz w:val="28"/>
          <w:szCs w:val="28"/>
        </w:rPr>
        <w:t>ИМУЩЕСТВО И ПОРЯДОК ФИНАНСОВОГО ОБЕСПЕЧЕНИЯ</w:t>
      </w:r>
      <w:r w:rsidRPr="003E36AE">
        <w:rPr>
          <w:b/>
          <w:bCs/>
          <w:color w:val="000000"/>
          <w:sz w:val="28"/>
          <w:szCs w:val="28"/>
        </w:rPr>
        <w:t xml:space="preserve"> </w:t>
      </w:r>
      <w:r w:rsidR="001223FF" w:rsidRPr="003E36AE">
        <w:rPr>
          <w:b/>
          <w:sz w:val="28"/>
          <w:szCs w:val="28"/>
        </w:rPr>
        <w:t xml:space="preserve">СП </w:t>
      </w:r>
      <w:r w:rsidRPr="003E36AE">
        <w:rPr>
          <w:b/>
          <w:sz w:val="28"/>
          <w:szCs w:val="28"/>
        </w:rPr>
        <w:t>ЦДТ «С</w:t>
      </w:r>
      <w:r w:rsidR="003E36AE" w:rsidRPr="003E36AE">
        <w:rPr>
          <w:b/>
          <w:sz w:val="28"/>
          <w:szCs w:val="28"/>
        </w:rPr>
        <w:t>ОЗВЕЗДИЕ</w:t>
      </w:r>
      <w:r w:rsidRPr="003E36AE">
        <w:rPr>
          <w:b/>
          <w:sz w:val="28"/>
          <w:szCs w:val="28"/>
        </w:rPr>
        <w:t>».</w:t>
      </w:r>
    </w:p>
    <w:p w:rsidR="00E25DC0" w:rsidRPr="00DD2573" w:rsidRDefault="00E25DC0" w:rsidP="00E25BF5">
      <w:pPr>
        <w:spacing w:before="0" w:after="0"/>
        <w:ind w:left="142" w:firstLine="0"/>
        <w:jc w:val="center"/>
        <w:rPr>
          <w:b/>
          <w:sz w:val="28"/>
          <w:szCs w:val="28"/>
          <w:u w:val="single"/>
        </w:rPr>
      </w:pPr>
    </w:p>
    <w:p w:rsidR="00E25DC0" w:rsidRPr="00DD2573" w:rsidRDefault="00177B0C" w:rsidP="003B522E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color w:val="000000"/>
          <w:sz w:val="28"/>
          <w:szCs w:val="28"/>
        </w:rPr>
      </w:pPr>
      <w:r w:rsidRPr="00DD2573">
        <w:rPr>
          <w:color w:val="000000"/>
          <w:sz w:val="28"/>
          <w:szCs w:val="28"/>
        </w:rPr>
        <w:t xml:space="preserve">  </w:t>
      </w:r>
      <w:r w:rsidR="00E25DC0" w:rsidRPr="00DD2573">
        <w:rPr>
          <w:color w:val="000000"/>
          <w:sz w:val="28"/>
          <w:szCs w:val="28"/>
        </w:rPr>
        <w:t xml:space="preserve">4.1. </w:t>
      </w:r>
      <w:r w:rsidR="0053512F">
        <w:rPr>
          <w:color w:val="000000"/>
          <w:sz w:val="28"/>
          <w:szCs w:val="28"/>
        </w:rPr>
        <w:t xml:space="preserve"> На основании постановления администрации г</w:t>
      </w:r>
      <w:proofErr w:type="gramStart"/>
      <w:r w:rsidR="0053512F">
        <w:rPr>
          <w:color w:val="000000"/>
          <w:sz w:val="28"/>
          <w:szCs w:val="28"/>
        </w:rPr>
        <w:t>.Н</w:t>
      </w:r>
      <w:proofErr w:type="gramEnd"/>
      <w:r w:rsidR="0053512F">
        <w:rPr>
          <w:color w:val="000000"/>
          <w:sz w:val="28"/>
          <w:szCs w:val="28"/>
        </w:rPr>
        <w:t xml:space="preserve">ижнего Новгорода от 17.10.2010 № </w:t>
      </w:r>
      <w:r w:rsidR="006B6576">
        <w:rPr>
          <w:color w:val="000000"/>
          <w:sz w:val="28"/>
          <w:szCs w:val="28"/>
        </w:rPr>
        <w:t xml:space="preserve"> </w:t>
      </w:r>
      <w:r w:rsidR="0053512F">
        <w:rPr>
          <w:color w:val="000000"/>
          <w:sz w:val="28"/>
          <w:szCs w:val="28"/>
        </w:rPr>
        <w:t>4378</w:t>
      </w:r>
      <w:r w:rsidR="006B6576">
        <w:rPr>
          <w:color w:val="000000"/>
          <w:sz w:val="28"/>
          <w:szCs w:val="28"/>
        </w:rPr>
        <w:t xml:space="preserve"> часть здания, </w:t>
      </w:r>
      <w:r w:rsidR="00A42EAC" w:rsidRPr="00DD2573">
        <w:rPr>
          <w:sz w:val="28"/>
          <w:szCs w:val="28"/>
        </w:rPr>
        <w:t>закрепл</w:t>
      </w:r>
      <w:r w:rsidR="006B6576">
        <w:rPr>
          <w:sz w:val="28"/>
          <w:szCs w:val="28"/>
        </w:rPr>
        <w:t>енное</w:t>
      </w:r>
      <w:r w:rsidR="00A42EAC" w:rsidRPr="00DD2573">
        <w:rPr>
          <w:sz w:val="28"/>
          <w:szCs w:val="28"/>
        </w:rPr>
        <w:t xml:space="preserve"> за </w:t>
      </w:r>
      <w:r w:rsidR="003B522E" w:rsidRPr="00DD2573">
        <w:rPr>
          <w:sz w:val="28"/>
          <w:szCs w:val="28"/>
        </w:rPr>
        <w:t>МБОУ «Школа</w:t>
      </w:r>
      <w:r w:rsidR="00A42EAC" w:rsidRPr="00DD2573">
        <w:rPr>
          <w:sz w:val="28"/>
          <w:szCs w:val="28"/>
        </w:rPr>
        <w:t xml:space="preserve"> № 35</w:t>
      </w:r>
      <w:r w:rsidR="003B522E" w:rsidRPr="00DD2573">
        <w:rPr>
          <w:sz w:val="28"/>
          <w:szCs w:val="28"/>
        </w:rPr>
        <w:t>»</w:t>
      </w:r>
      <w:r w:rsidR="006B6576">
        <w:rPr>
          <w:sz w:val="28"/>
          <w:szCs w:val="28"/>
        </w:rPr>
        <w:t xml:space="preserve"> передано в безвозмездное пользование СП ЦДТ «Созвездие» </w:t>
      </w:r>
      <w:r w:rsidR="00E25DC0" w:rsidRPr="00DD2573">
        <w:rPr>
          <w:sz w:val="28"/>
          <w:szCs w:val="28"/>
        </w:rPr>
        <w:t xml:space="preserve">на </w:t>
      </w:r>
      <w:r w:rsidR="006B6576">
        <w:rPr>
          <w:sz w:val="28"/>
          <w:szCs w:val="28"/>
        </w:rPr>
        <w:t>неопределенный срок.</w:t>
      </w:r>
    </w:p>
    <w:p w:rsidR="00E25DC0" w:rsidRPr="00DD2573" w:rsidRDefault="00177B0C" w:rsidP="003B522E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color w:val="000000"/>
          <w:sz w:val="28"/>
          <w:szCs w:val="28"/>
        </w:rPr>
      </w:pPr>
      <w:r w:rsidRPr="00DD2573">
        <w:rPr>
          <w:color w:val="000000"/>
          <w:sz w:val="28"/>
          <w:szCs w:val="28"/>
        </w:rPr>
        <w:t xml:space="preserve">  </w:t>
      </w:r>
      <w:r w:rsidR="00956A73" w:rsidRPr="00DD2573">
        <w:rPr>
          <w:color w:val="000000"/>
          <w:sz w:val="28"/>
          <w:szCs w:val="28"/>
        </w:rPr>
        <w:t>4</w:t>
      </w:r>
      <w:r w:rsidR="00E25DC0" w:rsidRPr="00DD2573">
        <w:rPr>
          <w:color w:val="000000"/>
          <w:sz w:val="28"/>
          <w:szCs w:val="28"/>
        </w:rPr>
        <w:t>.2.</w:t>
      </w:r>
      <w:r w:rsidR="00E25DC0" w:rsidRPr="00DD2573">
        <w:rPr>
          <w:sz w:val="28"/>
          <w:szCs w:val="28"/>
        </w:rPr>
        <w:t xml:space="preserve"> </w:t>
      </w:r>
      <w:r w:rsidR="00A42EAC" w:rsidRPr="00DD2573">
        <w:rPr>
          <w:sz w:val="28"/>
          <w:szCs w:val="28"/>
        </w:rPr>
        <w:t xml:space="preserve">Учреждение и МБОУ </w:t>
      </w:r>
      <w:r w:rsidR="003B522E" w:rsidRPr="00DD2573">
        <w:rPr>
          <w:sz w:val="28"/>
          <w:szCs w:val="28"/>
        </w:rPr>
        <w:t xml:space="preserve">«Школа </w:t>
      </w:r>
      <w:r w:rsidR="00A42EAC" w:rsidRPr="00DD2573">
        <w:rPr>
          <w:sz w:val="28"/>
          <w:szCs w:val="28"/>
        </w:rPr>
        <w:t>№ 35</w:t>
      </w:r>
      <w:r w:rsidR="003B522E" w:rsidRPr="00DD2573">
        <w:rPr>
          <w:sz w:val="28"/>
          <w:szCs w:val="28"/>
        </w:rPr>
        <w:t>»</w:t>
      </w:r>
      <w:r w:rsidR="00A42EAC" w:rsidRPr="00DD2573">
        <w:rPr>
          <w:sz w:val="28"/>
          <w:szCs w:val="28"/>
        </w:rPr>
        <w:t xml:space="preserve"> заключили договор</w:t>
      </w:r>
      <w:r w:rsidR="006B6576">
        <w:rPr>
          <w:sz w:val="28"/>
          <w:szCs w:val="28"/>
        </w:rPr>
        <w:t xml:space="preserve"> № 5/ 2647 безвозмездного пользования объектом нежилого фонда, являющегося муниципальной собственностью города Нижнего Новгорода от 28 февраля 2012г.</w:t>
      </w:r>
    </w:p>
    <w:p w:rsidR="00956A73" w:rsidRPr="00DD2573" w:rsidRDefault="00177B0C" w:rsidP="003B522E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color w:val="000000"/>
          <w:sz w:val="28"/>
          <w:szCs w:val="28"/>
        </w:rPr>
        <w:t xml:space="preserve">  </w:t>
      </w:r>
      <w:r w:rsidR="00956A73" w:rsidRPr="00DD2573">
        <w:rPr>
          <w:color w:val="000000"/>
          <w:sz w:val="28"/>
          <w:szCs w:val="28"/>
        </w:rPr>
        <w:t>4</w:t>
      </w:r>
      <w:r w:rsidR="00E25DC0" w:rsidRPr="00DD2573">
        <w:rPr>
          <w:color w:val="000000"/>
          <w:sz w:val="28"/>
          <w:szCs w:val="28"/>
        </w:rPr>
        <w:t>.3.</w:t>
      </w:r>
      <w:r w:rsidR="00956A73" w:rsidRPr="00DD2573">
        <w:rPr>
          <w:color w:val="000000"/>
          <w:sz w:val="28"/>
          <w:szCs w:val="28"/>
        </w:rPr>
        <w:t xml:space="preserve"> </w:t>
      </w:r>
      <w:r w:rsidR="001223FF" w:rsidRPr="00DD2573">
        <w:rPr>
          <w:sz w:val="28"/>
          <w:szCs w:val="28"/>
        </w:rPr>
        <w:t xml:space="preserve">СП </w:t>
      </w:r>
      <w:r w:rsidR="00956A73" w:rsidRPr="00DD2573">
        <w:rPr>
          <w:sz w:val="28"/>
          <w:szCs w:val="28"/>
        </w:rPr>
        <w:t>ЦДТ «Созвездие» обязано:</w:t>
      </w:r>
    </w:p>
    <w:p w:rsidR="00956A73" w:rsidRPr="00DD2573" w:rsidRDefault="00956A73" w:rsidP="003B522E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 xml:space="preserve">   Эффективно использовать  имущество;</w:t>
      </w:r>
    </w:p>
    <w:p w:rsidR="00956A73" w:rsidRPr="00DD2573" w:rsidRDefault="00AE0E8C" w:rsidP="003B522E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sz w:val="28"/>
          <w:szCs w:val="28"/>
        </w:rPr>
        <w:t xml:space="preserve">   </w:t>
      </w:r>
      <w:r w:rsidR="00956A73" w:rsidRPr="00DD2573">
        <w:rPr>
          <w:sz w:val="28"/>
          <w:szCs w:val="28"/>
        </w:rPr>
        <w:t>Обеспечить сохранность и использование имущества строго по целевому назначению;</w:t>
      </w:r>
    </w:p>
    <w:p w:rsidR="00956A73" w:rsidRPr="00DD2573" w:rsidRDefault="00AE0E8C" w:rsidP="003B522E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color w:val="000000"/>
          <w:sz w:val="28"/>
          <w:szCs w:val="28"/>
        </w:rPr>
      </w:pPr>
      <w:r w:rsidRPr="00DD2573">
        <w:rPr>
          <w:sz w:val="28"/>
          <w:szCs w:val="28"/>
        </w:rPr>
        <w:t xml:space="preserve">   </w:t>
      </w:r>
      <w:r w:rsidR="00956A73" w:rsidRPr="00DD2573">
        <w:rPr>
          <w:sz w:val="28"/>
          <w:szCs w:val="28"/>
        </w:rPr>
        <w:t>Не допускать ухудшения технического состояния имущества;</w:t>
      </w:r>
    </w:p>
    <w:p w:rsidR="00E25DC0" w:rsidRPr="00DD2573" w:rsidRDefault="00177B0C" w:rsidP="003B522E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color w:val="000000"/>
          <w:sz w:val="28"/>
          <w:szCs w:val="28"/>
        </w:rPr>
        <w:t xml:space="preserve">  </w:t>
      </w:r>
      <w:r w:rsidR="00AE0E8C" w:rsidRPr="00DD2573">
        <w:rPr>
          <w:color w:val="000000"/>
          <w:sz w:val="28"/>
          <w:szCs w:val="28"/>
        </w:rPr>
        <w:t>4.4.</w:t>
      </w:r>
      <w:r w:rsidR="0016434F" w:rsidRPr="00DD2573">
        <w:rPr>
          <w:color w:val="000000"/>
          <w:sz w:val="28"/>
          <w:szCs w:val="28"/>
        </w:rPr>
        <w:t xml:space="preserve"> </w:t>
      </w:r>
      <w:r w:rsidR="00E25DC0" w:rsidRPr="00DD2573">
        <w:rPr>
          <w:color w:val="000000"/>
          <w:sz w:val="28"/>
          <w:szCs w:val="28"/>
        </w:rPr>
        <w:t>Дополнительными источниками формирования имущества</w:t>
      </w:r>
      <w:r w:rsidR="0016434F" w:rsidRPr="00DD2573">
        <w:rPr>
          <w:color w:val="000000"/>
          <w:sz w:val="28"/>
          <w:szCs w:val="28"/>
        </w:rPr>
        <w:t xml:space="preserve"> </w:t>
      </w:r>
      <w:r w:rsidR="00E25DC0" w:rsidRPr="00DD2573">
        <w:rPr>
          <w:color w:val="000000"/>
          <w:sz w:val="28"/>
          <w:szCs w:val="28"/>
        </w:rPr>
        <w:t>и финансовых ресурсов</w:t>
      </w:r>
      <w:r w:rsidR="0016434F" w:rsidRPr="00DD2573">
        <w:rPr>
          <w:color w:val="000000"/>
          <w:sz w:val="28"/>
          <w:szCs w:val="28"/>
        </w:rPr>
        <w:t xml:space="preserve"> СП ЦДТ «Созвездие» </w:t>
      </w:r>
      <w:r w:rsidR="00E25DC0" w:rsidRPr="00DD2573">
        <w:rPr>
          <w:color w:val="000000"/>
          <w:sz w:val="28"/>
          <w:szCs w:val="28"/>
        </w:rPr>
        <w:t xml:space="preserve"> являются: - внебюджетные средства;</w:t>
      </w:r>
    </w:p>
    <w:p w:rsidR="00E25DC0" w:rsidRPr="00DD2573" w:rsidRDefault="00E25DC0" w:rsidP="00177B0C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color w:val="000000"/>
          <w:sz w:val="28"/>
          <w:szCs w:val="28"/>
        </w:rPr>
        <w:t>- имущество, переданное Учреждению</w:t>
      </w:r>
      <w:r w:rsidR="00177B0C" w:rsidRPr="00DD2573">
        <w:rPr>
          <w:color w:val="000000"/>
          <w:sz w:val="28"/>
          <w:szCs w:val="28"/>
        </w:rPr>
        <w:t xml:space="preserve">, </w:t>
      </w:r>
      <w:r w:rsidR="001223FF" w:rsidRPr="00DD2573">
        <w:rPr>
          <w:sz w:val="28"/>
          <w:szCs w:val="28"/>
        </w:rPr>
        <w:t xml:space="preserve">СП </w:t>
      </w:r>
      <w:r w:rsidR="00177B0C" w:rsidRPr="00DD2573">
        <w:rPr>
          <w:sz w:val="28"/>
          <w:szCs w:val="28"/>
        </w:rPr>
        <w:t>ЦДТ «Созвездие»</w:t>
      </w:r>
      <w:r w:rsidRPr="00DD2573">
        <w:rPr>
          <w:color w:val="000000"/>
          <w:sz w:val="28"/>
          <w:szCs w:val="28"/>
        </w:rPr>
        <w:t xml:space="preserve"> собственником (уполномоченным им органом);</w:t>
      </w:r>
    </w:p>
    <w:p w:rsidR="00E25DC0" w:rsidRPr="00DD2573" w:rsidRDefault="00E25DC0" w:rsidP="00177B0C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color w:val="000000"/>
          <w:sz w:val="28"/>
          <w:szCs w:val="28"/>
        </w:rPr>
      </w:pPr>
      <w:r w:rsidRPr="00DD2573">
        <w:rPr>
          <w:color w:val="000000"/>
          <w:sz w:val="28"/>
          <w:szCs w:val="28"/>
        </w:rPr>
        <w:t xml:space="preserve">- добровольные пожертвования других физических и юридических лиц; </w:t>
      </w:r>
    </w:p>
    <w:p w:rsidR="00E25DC0" w:rsidRPr="00DD2573" w:rsidRDefault="00E25DC0" w:rsidP="00177B0C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color w:val="000000"/>
          <w:sz w:val="28"/>
          <w:szCs w:val="28"/>
        </w:rPr>
        <w:t>- доход, полученный от реализации продукции и услуг, а также от других видов разрешенной учредительными документами самостоятельной деятельности;</w:t>
      </w:r>
    </w:p>
    <w:p w:rsidR="00E25DC0" w:rsidRPr="00DD2573" w:rsidRDefault="00E25DC0" w:rsidP="00177B0C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sz w:val="28"/>
          <w:szCs w:val="28"/>
        </w:rPr>
      </w:pPr>
      <w:r w:rsidRPr="00DD2573">
        <w:rPr>
          <w:color w:val="000000"/>
          <w:sz w:val="28"/>
          <w:szCs w:val="28"/>
        </w:rPr>
        <w:t>- другие источники в соответствии с законодательством РФ.</w:t>
      </w:r>
    </w:p>
    <w:p w:rsidR="00E9778C" w:rsidRPr="00DD2573" w:rsidRDefault="00E9778C" w:rsidP="00CE4B8C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b/>
          <w:bCs/>
          <w:sz w:val="28"/>
          <w:szCs w:val="28"/>
        </w:rPr>
      </w:pPr>
    </w:p>
    <w:p w:rsidR="00E9778C" w:rsidRPr="003E36AE" w:rsidRDefault="00743E38" w:rsidP="00177B0C">
      <w:pPr>
        <w:shd w:val="clear" w:color="auto" w:fill="FFFFFF"/>
        <w:autoSpaceDE w:val="0"/>
        <w:autoSpaceDN w:val="0"/>
        <w:adjustRightInd w:val="0"/>
        <w:spacing w:before="0" w:after="0"/>
        <w:ind w:left="284" w:firstLine="0"/>
        <w:jc w:val="center"/>
        <w:rPr>
          <w:b/>
          <w:bCs/>
          <w:sz w:val="28"/>
          <w:szCs w:val="28"/>
        </w:rPr>
      </w:pPr>
      <w:r w:rsidRPr="00DD2573">
        <w:rPr>
          <w:b/>
          <w:bCs/>
          <w:sz w:val="32"/>
          <w:szCs w:val="32"/>
        </w:rPr>
        <w:t>5</w:t>
      </w:r>
      <w:r w:rsidR="00E9778C" w:rsidRPr="00DD2573">
        <w:rPr>
          <w:b/>
          <w:bCs/>
          <w:sz w:val="32"/>
          <w:szCs w:val="32"/>
        </w:rPr>
        <w:t xml:space="preserve">. </w:t>
      </w:r>
      <w:r w:rsidR="003E36AE" w:rsidRPr="003E36AE">
        <w:rPr>
          <w:b/>
          <w:bCs/>
          <w:sz w:val="28"/>
          <w:szCs w:val="28"/>
        </w:rPr>
        <w:t>УПРАВЛЕНИЕ</w:t>
      </w:r>
      <w:r w:rsidR="00E9778C" w:rsidRPr="003E36AE">
        <w:rPr>
          <w:b/>
          <w:bCs/>
          <w:sz w:val="28"/>
          <w:szCs w:val="28"/>
        </w:rPr>
        <w:t xml:space="preserve"> </w:t>
      </w:r>
      <w:r w:rsidR="00D47AAB" w:rsidRPr="003E36AE">
        <w:rPr>
          <w:b/>
          <w:bCs/>
          <w:sz w:val="28"/>
          <w:szCs w:val="28"/>
        </w:rPr>
        <w:t xml:space="preserve">СП </w:t>
      </w:r>
      <w:r w:rsidR="008F3CA9" w:rsidRPr="003E36AE">
        <w:rPr>
          <w:b/>
          <w:sz w:val="28"/>
          <w:szCs w:val="28"/>
        </w:rPr>
        <w:t>ЦДТ «С</w:t>
      </w:r>
      <w:r w:rsidR="003E36AE" w:rsidRPr="003E36AE">
        <w:rPr>
          <w:b/>
          <w:sz w:val="28"/>
          <w:szCs w:val="28"/>
        </w:rPr>
        <w:t>ОЗВЕЗДИЕ</w:t>
      </w:r>
      <w:r w:rsidR="008F3CA9" w:rsidRPr="003E36AE">
        <w:rPr>
          <w:b/>
          <w:sz w:val="28"/>
          <w:szCs w:val="28"/>
        </w:rPr>
        <w:t>»</w:t>
      </w:r>
      <w:r w:rsidR="00E9778C" w:rsidRPr="003E36AE">
        <w:rPr>
          <w:b/>
          <w:bCs/>
          <w:sz w:val="28"/>
          <w:szCs w:val="28"/>
        </w:rPr>
        <w:t>.</w:t>
      </w:r>
    </w:p>
    <w:p w:rsidR="00E9778C" w:rsidRPr="003E36AE" w:rsidRDefault="00E9778C" w:rsidP="00177B0C">
      <w:pPr>
        <w:shd w:val="clear" w:color="auto" w:fill="FFFFFF"/>
        <w:autoSpaceDE w:val="0"/>
        <w:autoSpaceDN w:val="0"/>
        <w:adjustRightInd w:val="0"/>
        <w:spacing w:before="0" w:after="0"/>
        <w:ind w:left="284" w:firstLine="0"/>
        <w:jc w:val="center"/>
        <w:rPr>
          <w:sz w:val="28"/>
          <w:szCs w:val="28"/>
        </w:rPr>
      </w:pPr>
    </w:p>
    <w:p w:rsidR="00E9778C" w:rsidRPr="00DD2573" w:rsidRDefault="00743E38" w:rsidP="00E25BF5">
      <w:pPr>
        <w:shd w:val="clear" w:color="auto" w:fill="FFFFFF"/>
        <w:autoSpaceDE w:val="0"/>
        <w:autoSpaceDN w:val="0"/>
        <w:adjustRightInd w:val="0"/>
        <w:spacing w:before="0" w:after="0"/>
        <w:ind w:firstLine="0"/>
        <w:rPr>
          <w:i/>
          <w:iCs/>
          <w:sz w:val="28"/>
          <w:szCs w:val="28"/>
        </w:rPr>
      </w:pPr>
      <w:r w:rsidRPr="00DD2573">
        <w:rPr>
          <w:sz w:val="28"/>
          <w:szCs w:val="28"/>
        </w:rPr>
        <w:t>5</w:t>
      </w:r>
      <w:r w:rsidR="00E9778C" w:rsidRPr="00DD2573">
        <w:rPr>
          <w:sz w:val="28"/>
          <w:szCs w:val="28"/>
        </w:rPr>
        <w:t xml:space="preserve">.1. Порядок управления </w:t>
      </w:r>
      <w:r w:rsidR="001223FF" w:rsidRPr="00DD2573">
        <w:rPr>
          <w:sz w:val="28"/>
          <w:szCs w:val="28"/>
        </w:rPr>
        <w:t xml:space="preserve">СП </w:t>
      </w:r>
      <w:r w:rsidR="008F3CA9" w:rsidRPr="00DD2573">
        <w:rPr>
          <w:sz w:val="28"/>
          <w:szCs w:val="28"/>
        </w:rPr>
        <w:t>ЦДТ «Созвездие»</w:t>
      </w:r>
      <w:r w:rsidR="00E9778C" w:rsidRPr="00DD2573">
        <w:rPr>
          <w:sz w:val="28"/>
          <w:szCs w:val="28"/>
        </w:rPr>
        <w:t xml:space="preserve"> регламентируется настоящим Положением.</w:t>
      </w:r>
    </w:p>
    <w:p w:rsidR="007B35D1" w:rsidRPr="00DD2573" w:rsidRDefault="00743E38" w:rsidP="00E25BF5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left"/>
        <w:rPr>
          <w:i/>
          <w:iCs/>
          <w:color w:val="000000"/>
          <w:sz w:val="28"/>
          <w:szCs w:val="28"/>
        </w:rPr>
      </w:pPr>
      <w:r w:rsidRPr="00DD2573">
        <w:rPr>
          <w:iCs/>
          <w:sz w:val="28"/>
          <w:szCs w:val="28"/>
        </w:rPr>
        <w:t>5</w:t>
      </w:r>
      <w:r w:rsidR="00E9778C" w:rsidRPr="00DD2573">
        <w:rPr>
          <w:iCs/>
          <w:sz w:val="28"/>
          <w:szCs w:val="28"/>
        </w:rPr>
        <w:t xml:space="preserve">.2. </w:t>
      </w:r>
      <w:r w:rsidR="007B35D1" w:rsidRPr="00DD2573">
        <w:rPr>
          <w:iCs/>
          <w:color w:val="000000"/>
          <w:sz w:val="28"/>
          <w:szCs w:val="28"/>
        </w:rPr>
        <w:t xml:space="preserve"> </w:t>
      </w:r>
      <w:r w:rsidR="007B35D1" w:rsidRPr="00DD2573">
        <w:rPr>
          <w:color w:val="000000"/>
          <w:sz w:val="28"/>
          <w:szCs w:val="28"/>
        </w:rPr>
        <w:t xml:space="preserve">В управлении </w:t>
      </w:r>
      <w:r w:rsidR="007B35D1" w:rsidRPr="00DD2573">
        <w:rPr>
          <w:sz w:val="28"/>
          <w:szCs w:val="28"/>
        </w:rPr>
        <w:t>ЦДТ «Созвездие»</w:t>
      </w:r>
      <w:r w:rsidR="007B35D1" w:rsidRPr="00DD2573">
        <w:rPr>
          <w:color w:val="000000"/>
          <w:sz w:val="28"/>
          <w:szCs w:val="28"/>
        </w:rPr>
        <w:t xml:space="preserve"> принимают участие: </w:t>
      </w:r>
      <w:r w:rsidR="007B35D1" w:rsidRPr="00DD2573">
        <w:rPr>
          <w:iCs/>
          <w:color w:val="000000"/>
          <w:sz w:val="28"/>
          <w:szCs w:val="28"/>
        </w:rPr>
        <w:t>Учреждение, руководитель</w:t>
      </w:r>
      <w:r w:rsidR="007B35D1" w:rsidRPr="00DD2573">
        <w:rPr>
          <w:sz w:val="28"/>
          <w:szCs w:val="28"/>
        </w:rPr>
        <w:t xml:space="preserve"> </w:t>
      </w:r>
      <w:r w:rsidR="001223FF" w:rsidRPr="00DD2573">
        <w:rPr>
          <w:sz w:val="28"/>
          <w:szCs w:val="28"/>
        </w:rPr>
        <w:t xml:space="preserve">СП </w:t>
      </w:r>
      <w:r w:rsidR="007B35D1" w:rsidRPr="00DD2573">
        <w:rPr>
          <w:sz w:val="28"/>
          <w:szCs w:val="28"/>
        </w:rPr>
        <w:t>ЦДТ «Созвездие»</w:t>
      </w:r>
      <w:r w:rsidR="007B35D1" w:rsidRPr="00DD2573">
        <w:rPr>
          <w:iCs/>
          <w:color w:val="000000"/>
          <w:sz w:val="28"/>
          <w:szCs w:val="28"/>
        </w:rPr>
        <w:t xml:space="preserve">, общее собрание. </w:t>
      </w:r>
    </w:p>
    <w:p w:rsidR="0016434F" w:rsidRPr="00DD2573" w:rsidRDefault="00213DA7" w:rsidP="00E25BF5">
      <w:pPr>
        <w:spacing w:before="0" w:after="0"/>
        <w:ind w:firstLine="0"/>
        <w:rPr>
          <w:sz w:val="28"/>
          <w:szCs w:val="28"/>
        </w:rPr>
      </w:pPr>
      <w:r w:rsidRPr="00DD2573">
        <w:rPr>
          <w:iCs/>
          <w:sz w:val="28"/>
          <w:szCs w:val="28"/>
        </w:rPr>
        <w:t xml:space="preserve"> </w:t>
      </w:r>
      <w:r w:rsidR="00743E38" w:rsidRPr="00DD2573">
        <w:rPr>
          <w:iCs/>
          <w:sz w:val="28"/>
          <w:szCs w:val="28"/>
        </w:rPr>
        <w:t>5</w:t>
      </w:r>
      <w:r w:rsidR="00E9778C" w:rsidRPr="00DD2573">
        <w:rPr>
          <w:iCs/>
          <w:sz w:val="28"/>
          <w:szCs w:val="28"/>
        </w:rPr>
        <w:t>.3</w:t>
      </w:r>
      <w:r w:rsidR="00F46724" w:rsidRPr="00DD2573">
        <w:rPr>
          <w:sz w:val="28"/>
          <w:szCs w:val="28"/>
        </w:rPr>
        <w:t xml:space="preserve"> Руководство деятельностью структурного подразделения </w:t>
      </w:r>
      <w:r w:rsidR="001223FF" w:rsidRPr="00DD2573">
        <w:rPr>
          <w:sz w:val="28"/>
          <w:szCs w:val="28"/>
        </w:rPr>
        <w:t xml:space="preserve">СП </w:t>
      </w:r>
      <w:r w:rsidR="00F46724" w:rsidRPr="00DD2573">
        <w:rPr>
          <w:sz w:val="28"/>
          <w:szCs w:val="28"/>
        </w:rPr>
        <w:t>ЦДТ «Созвездие»</w:t>
      </w:r>
      <w:r w:rsidR="00F46724" w:rsidRPr="00DD2573">
        <w:rPr>
          <w:color w:val="000000"/>
          <w:sz w:val="28"/>
          <w:szCs w:val="28"/>
        </w:rPr>
        <w:t xml:space="preserve"> </w:t>
      </w:r>
      <w:r w:rsidR="00F46724" w:rsidRPr="00DD2573">
        <w:rPr>
          <w:sz w:val="28"/>
          <w:szCs w:val="28"/>
        </w:rPr>
        <w:t>осуществляет руководитель</w:t>
      </w:r>
      <w:r w:rsidRPr="00DD2573">
        <w:rPr>
          <w:sz w:val="28"/>
          <w:szCs w:val="28"/>
        </w:rPr>
        <w:t xml:space="preserve"> структурного подразделения</w:t>
      </w:r>
      <w:r w:rsidR="00F46724" w:rsidRPr="00DD2573">
        <w:rPr>
          <w:sz w:val="28"/>
          <w:szCs w:val="28"/>
        </w:rPr>
        <w:t>. Руководитель структурного подразделения:</w:t>
      </w:r>
    </w:p>
    <w:p w:rsidR="0016434F" w:rsidRPr="00DD2573" w:rsidRDefault="003B522E" w:rsidP="00E25BF5">
      <w:pPr>
        <w:spacing w:before="0" w:after="0"/>
        <w:ind w:firstLine="0"/>
        <w:rPr>
          <w:sz w:val="28"/>
          <w:szCs w:val="28"/>
        </w:rPr>
      </w:pPr>
      <w:r w:rsidRPr="00DD2573">
        <w:rPr>
          <w:snapToGrid w:val="0"/>
          <w:sz w:val="28"/>
          <w:szCs w:val="28"/>
        </w:rPr>
        <w:t xml:space="preserve">  </w:t>
      </w:r>
      <w:r w:rsidR="00F46724" w:rsidRPr="00DD2573">
        <w:rPr>
          <w:snapToGrid w:val="0"/>
          <w:sz w:val="28"/>
          <w:szCs w:val="28"/>
        </w:rPr>
        <w:t>▪</w:t>
      </w:r>
      <w:r w:rsidRPr="00DD2573">
        <w:rPr>
          <w:snapToGrid w:val="0"/>
          <w:sz w:val="28"/>
          <w:szCs w:val="28"/>
        </w:rPr>
        <w:t xml:space="preserve"> н</w:t>
      </w:r>
      <w:r w:rsidR="0016434F" w:rsidRPr="00DD2573">
        <w:rPr>
          <w:snapToGrid w:val="0"/>
          <w:sz w:val="28"/>
          <w:szCs w:val="28"/>
        </w:rPr>
        <w:t>азначается и увольняется директором  Учреждения.</w:t>
      </w:r>
    </w:p>
    <w:p w:rsidR="00F46724" w:rsidRPr="00DD2573" w:rsidRDefault="003B522E" w:rsidP="00E25BF5">
      <w:pPr>
        <w:spacing w:before="0" w:after="0"/>
        <w:ind w:firstLine="0"/>
        <w:rPr>
          <w:sz w:val="28"/>
          <w:szCs w:val="28"/>
        </w:rPr>
      </w:pPr>
      <w:r w:rsidRPr="00DD2573">
        <w:rPr>
          <w:snapToGrid w:val="0"/>
          <w:sz w:val="28"/>
          <w:szCs w:val="28"/>
        </w:rPr>
        <w:t xml:space="preserve">  </w:t>
      </w:r>
      <w:r w:rsidR="0016434F" w:rsidRPr="00DD2573">
        <w:rPr>
          <w:snapToGrid w:val="0"/>
          <w:sz w:val="28"/>
          <w:szCs w:val="28"/>
        </w:rPr>
        <w:t>▪</w:t>
      </w:r>
      <w:r w:rsidR="0016434F" w:rsidRPr="00DD2573">
        <w:rPr>
          <w:sz w:val="28"/>
          <w:szCs w:val="28"/>
        </w:rPr>
        <w:t xml:space="preserve"> </w:t>
      </w:r>
      <w:proofErr w:type="gramStart"/>
      <w:r w:rsidR="00F46724" w:rsidRPr="00DD2573">
        <w:rPr>
          <w:sz w:val="28"/>
          <w:szCs w:val="28"/>
        </w:rPr>
        <w:t>о</w:t>
      </w:r>
      <w:proofErr w:type="gramEnd"/>
      <w:r w:rsidR="00F46724" w:rsidRPr="00DD2573">
        <w:rPr>
          <w:sz w:val="28"/>
          <w:szCs w:val="28"/>
        </w:rPr>
        <w:t>рганизует и контролирует работу структурного подразделения;</w:t>
      </w:r>
    </w:p>
    <w:p w:rsidR="00F46724" w:rsidRPr="00DD2573" w:rsidRDefault="003B522E" w:rsidP="00E25BF5">
      <w:pPr>
        <w:spacing w:before="0" w:after="0"/>
        <w:ind w:firstLine="0"/>
        <w:rPr>
          <w:sz w:val="28"/>
          <w:szCs w:val="28"/>
        </w:rPr>
      </w:pPr>
      <w:r w:rsidRPr="00DD2573">
        <w:rPr>
          <w:snapToGrid w:val="0"/>
          <w:sz w:val="28"/>
          <w:szCs w:val="28"/>
        </w:rPr>
        <w:t xml:space="preserve">  ▪</w:t>
      </w:r>
      <w:r w:rsidR="00F46724" w:rsidRPr="00DD2573">
        <w:rPr>
          <w:sz w:val="28"/>
          <w:szCs w:val="28"/>
        </w:rPr>
        <w:t>другую документацию, связанную с учебно-воспитательной и хозяйственной деятельностью структурного подразделения;</w:t>
      </w:r>
    </w:p>
    <w:p w:rsidR="003B522E" w:rsidRPr="00DD2573" w:rsidRDefault="00213DA7" w:rsidP="00E25BF5">
      <w:pPr>
        <w:spacing w:before="0" w:after="0"/>
        <w:ind w:firstLine="0"/>
        <w:rPr>
          <w:sz w:val="28"/>
          <w:szCs w:val="28"/>
        </w:rPr>
      </w:pPr>
      <w:r w:rsidRPr="00DD2573">
        <w:rPr>
          <w:snapToGrid w:val="0"/>
          <w:sz w:val="28"/>
          <w:szCs w:val="28"/>
        </w:rPr>
        <w:t xml:space="preserve">  </w:t>
      </w:r>
      <w:r w:rsidR="00F46724" w:rsidRPr="00DD2573">
        <w:rPr>
          <w:snapToGrid w:val="0"/>
          <w:sz w:val="28"/>
          <w:szCs w:val="28"/>
        </w:rPr>
        <w:t>▪</w:t>
      </w:r>
      <w:r w:rsidR="00F46724" w:rsidRPr="00DD2573">
        <w:rPr>
          <w:sz w:val="28"/>
          <w:szCs w:val="28"/>
        </w:rPr>
        <w:t xml:space="preserve"> осуществляет учет деятельности структурного подразделения;</w:t>
      </w:r>
    </w:p>
    <w:p w:rsidR="00F46724" w:rsidRPr="00DD2573" w:rsidRDefault="003B522E" w:rsidP="00E25BF5">
      <w:pPr>
        <w:spacing w:before="0" w:after="0"/>
        <w:ind w:firstLine="0"/>
        <w:rPr>
          <w:sz w:val="28"/>
          <w:szCs w:val="28"/>
        </w:rPr>
      </w:pPr>
      <w:r w:rsidRPr="00DD2573">
        <w:rPr>
          <w:snapToGrid w:val="0"/>
          <w:sz w:val="28"/>
          <w:szCs w:val="28"/>
        </w:rPr>
        <w:t xml:space="preserve">  </w:t>
      </w:r>
      <w:r w:rsidR="00F46724" w:rsidRPr="00DD2573">
        <w:rPr>
          <w:snapToGrid w:val="0"/>
          <w:sz w:val="28"/>
          <w:szCs w:val="28"/>
        </w:rPr>
        <w:t>▪</w:t>
      </w:r>
      <w:r w:rsidR="00F46724" w:rsidRPr="00DD2573">
        <w:rPr>
          <w:sz w:val="28"/>
          <w:szCs w:val="28"/>
        </w:rPr>
        <w:t xml:space="preserve"> представляет материалы для поощрения или взыскания сотрудников структурного подразделения;</w:t>
      </w:r>
    </w:p>
    <w:p w:rsidR="00F46724" w:rsidRPr="00DD2573" w:rsidRDefault="00213DA7" w:rsidP="00E25BF5">
      <w:pPr>
        <w:spacing w:before="0" w:after="0"/>
        <w:ind w:firstLine="0"/>
        <w:rPr>
          <w:sz w:val="28"/>
          <w:szCs w:val="28"/>
        </w:rPr>
      </w:pPr>
      <w:r w:rsidRPr="00DD2573">
        <w:rPr>
          <w:snapToGrid w:val="0"/>
          <w:sz w:val="28"/>
          <w:szCs w:val="28"/>
        </w:rPr>
        <w:lastRenderedPageBreak/>
        <w:t xml:space="preserve">  </w:t>
      </w:r>
      <w:r w:rsidR="00F46724" w:rsidRPr="00DD2573">
        <w:rPr>
          <w:snapToGrid w:val="0"/>
          <w:sz w:val="28"/>
          <w:szCs w:val="28"/>
        </w:rPr>
        <w:t>▪</w:t>
      </w:r>
      <w:r w:rsidR="00F46724" w:rsidRPr="00DD2573">
        <w:rPr>
          <w:sz w:val="28"/>
          <w:szCs w:val="28"/>
        </w:rPr>
        <w:t xml:space="preserve"> несет ответственность за охрану труда, технику безопасности, соблюдение санитарно-гигиенических норм, жизнь и здоровье обучающихся и работников во время образовательного процесса.</w:t>
      </w:r>
    </w:p>
    <w:p w:rsidR="00E9778C" w:rsidRPr="00DD2573" w:rsidRDefault="00743E38" w:rsidP="00E25BF5">
      <w:pPr>
        <w:shd w:val="clear" w:color="auto" w:fill="FFFFFF"/>
        <w:autoSpaceDE w:val="0"/>
        <w:autoSpaceDN w:val="0"/>
        <w:adjustRightInd w:val="0"/>
        <w:spacing w:before="0" w:after="0"/>
        <w:ind w:firstLine="0"/>
        <w:rPr>
          <w:sz w:val="28"/>
          <w:szCs w:val="28"/>
        </w:rPr>
      </w:pPr>
      <w:r w:rsidRPr="00DD2573">
        <w:rPr>
          <w:color w:val="000000"/>
          <w:sz w:val="28"/>
          <w:szCs w:val="28"/>
        </w:rPr>
        <w:t>5</w:t>
      </w:r>
      <w:r w:rsidR="0016434F" w:rsidRPr="00DD2573">
        <w:rPr>
          <w:color w:val="000000"/>
          <w:sz w:val="28"/>
          <w:szCs w:val="28"/>
        </w:rPr>
        <w:t>.4</w:t>
      </w:r>
      <w:r w:rsidR="007B35D1" w:rsidRPr="00DD2573">
        <w:rPr>
          <w:color w:val="000000"/>
          <w:sz w:val="28"/>
          <w:szCs w:val="28"/>
        </w:rPr>
        <w:t xml:space="preserve">. </w:t>
      </w:r>
      <w:r w:rsidR="00E9778C" w:rsidRPr="00DD2573">
        <w:rPr>
          <w:sz w:val="28"/>
          <w:szCs w:val="28"/>
        </w:rPr>
        <w:t xml:space="preserve">В </w:t>
      </w:r>
      <w:r w:rsidR="00E9778C" w:rsidRPr="00DD2573">
        <w:rPr>
          <w:iCs/>
          <w:sz w:val="28"/>
          <w:szCs w:val="28"/>
        </w:rPr>
        <w:t>общее собрание входят:</w:t>
      </w:r>
    </w:p>
    <w:p w:rsidR="00E9778C" w:rsidRPr="00DD2573" w:rsidRDefault="00E9778C" w:rsidP="00E25BF5">
      <w:pPr>
        <w:shd w:val="clear" w:color="auto" w:fill="FFFFFF"/>
        <w:autoSpaceDE w:val="0"/>
        <w:autoSpaceDN w:val="0"/>
        <w:adjustRightInd w:val="0"/>
        <w:spacing w:before="0" w:after="0"/>
        <w:ind w:firstLine="0"/>
        <w:rPr>
          <w:i/>
          <w:iCs/>
          <w:sz w:val="28"/>
          <w:szCs w:val="28"/>
        </w:rPr>
      </w:pPr>
      <w:r w:rsidRPr="00DD2573">
        <w:rPr>
          <w:i/>
          <w:iCs/>
          <w:sz w:val="28"/>
          <w:szCs w:val="28"/>
        </w:rPr>
        <w:t xml:space="preserve">- </w:t>
      </w:r>
      <w:r w:rsidRPr="00DD2573">
        <w:rPr>
          <w:sz w:val="28"/>
          <w:szCs w:val="28"/>
        </w:rPr>
        <w:t>педагоги-организаторы;</w:t>
      </w:r>
    </w:p>
    <w:p w:rsidR="00E9778C" w:rsidRPr="00DD2573" w:rsidRDefault="00E9778C" w:rsidP="00E25BF5">
      <w:pPr>
        <w:shd w:val="clear" w:color="auto" w:fill="FFFFFF"/>
        <w:autoSpaceDE w:val="0"/>
        <w:autoSpaceDN w:val="0"/>
        <w:adjustRightInd w:val="0"/>
        <w:spacing w:before="0" w:after="0"/>
        <w:ind w:firstLine="0"/>
        <w:rPr>
          <w:sz w:val="28"/>
          <w:szCs w:val="28"/>
        </w:rPr>
      </w:pPr>
      <w:r w:rsidRPr="00DD2573">
        <w:rPr>
          <w:i/>
          <w:iCs/>
          <w:sz w:val="28"/>
          <w:szCs w:val="28"/>
        </w:rPr>
        <w:t>-</w:t>
      </w:r>
      <w:r w:rsidRPr="00DD2573">
        <w:rPr>
          <w:sz w:val="28"/>
          <w:szCs w:val="28"/>
        </w:rPr>
        <w:t xml:space="preserve"> педагоги дополнительного образования </w:t>
      </w:r>
      <w:r w:rsidR="001223FF" w:rsidRPr="00DD2573">
        <w:rPr>
          <w:sz w:val="28"/>
          <w:szCs w:val="28"/>
        </w:rPr>
        <w:t xml:space="preserve">СП </w:t>
      </w:r>
      <w:r w:rsidR="008F3CA9" w:rsidRPr="00DD2573">
        <w:rPr>
          <w:sz w:val="28"/>
          <w:szCs w:val="28"/>
        </w:rPr>
        <w:t>ЦДТ «Созвездие»</w:t>
      </w:r>
      <w:r w:rsidRPr="00DD2573">
        <w:rPr>
          <w:sz w:val="28"/>
          <w:szCs w:val="28"/>
        </w:rPr>
        <w:t>;</w:t>
      </w:r>
    </w:p>
    <w:p w:rsidR="00DD16DC" w:rsidRPr="00DD2573" w:rsidRDefault="00E9778C" w:rsidP="00E25BF5">
      <w:pPr>
        <w:shd w:val="clear" w:color="auto" w:fill="FFFFFF"/>
        <w:autoSpaceDE w:val="0"/>
        <w:autoSpaceDN w:val="0"/>
        <w:adjustRightInd w:val="0"/>
        <w:spacing w:before="0"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>Общее со</w:t>
      </w:r>
      <w:r w:rsidR="0016434F" w:rsidRPr="00DD2573">
        <w:rPr>
          <w:sz w:val="28"/>
          <w:szCs w:val="28"/>
        </w:rPr>
        <w:t>брание собирается два раза в год</w:t>
      </w:r>
      <w:r w:rsidRPr="00DD2573">
        <w:rPr>
          <w:sz w:val="28"/>
          <w:szCs w:val="28"/>
        </w:rPr>
        <w:t xml:space="preserve"> для принятия плана работы на год, для подведения итогов работы за год.</w:t>
      </w:r>
    </w:p>
    <w:p w:rsidR="001223FF" w:rsidRPr="00DD2573" w:rsidRDefault="0016434F" w:rsidP="00081300">
      <w:pPr>
        <w:shd w:val="clear" w:color="auto" w:fill="FFFFFF"/>
        <w:autoSpaceDE w:val="0"/>
        <w:autoSpaceDN w:val="0"/>
        <w:adjustRightInd w:val="0"/>
        <w:spacing w:before="0"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>5.5</w:t>
      </w:r>
      <w:r w:rsidR="00213DA7" w:rsidRPr="00DD2573">
        <w:rPr>
          <w:sz w:val="28"/>
          <w:szCs w:val="28"/>
        </w:rPr>
        <w:t xml:space="preserve">. Руководитель </w:t>
      </w:r>
      <w:r w:rsidR="001223FF" w:rsidRPr="00DD2573">
        <w:rPr>
          <w:sz w:val="28"/>
          <w:szCs w:val="28"/>
        </w:rPr>
        <w:t xml:space="preserve">СП </w:t>
      </w:r>
      <w:r w:rsidR="00213DA7" w:rsidRPr="00DD2573">
        <w:rPr>
          <w:sz w:val="28"/>
          <w:szCs w:val="28"/>
        </w:rPr>
        <w:t>ЦДТ «Созвездие»</w:t>
      </w:r>
      <w:r w:rsidR="00213DA7" w:rsidRPr="00DD2573">
        <w:rPr>
          <w:iCs/>
          <w:sz w:val="28"/>
          <w:szCs w:val="28"/>
        </w:rPr>
        <w:t xml:space="preserve"> </w:t>
      </w:r>
      <w:r w:rsidR="00213DA7" w:rsidRPr="00DD2573">
        <w:rPr>
          <w:sz w:val="28"/>
          <w:szCs w:val="28"/>
        </w:rPr>
        <w:t>несет ответственность в соответствии с действующим законодательством.</w:t>
      </w:r>
    </w:p>
    <w:p w:rsidR="001223FF" w:rsidRPr="00DD2573" w:rsidRDefault="001223FF" w:rsidP="00177B0C">
      <w:pPr>
        <w:shd w:val="clear" w:color="auto" w:fill="FFFFFF"/>
        <w:autoSpaceDE w:val="0"/>
        <w:autoSpaceDN w:val="0"/>
        <w:adjustRightInd w:val="0"/>
        <w:spacing w:before="0" w:after="0"/>
        <w:ind w:left="284" w:firstLine="0"/>
        <w:rPr>
          <w:i/>
          <w:iCs/>
          <w:sz w:val="28"/>
          <w:szCs w:val="28"/>
        </w:rPr>
      </w:pPr>
    </w:p>
    <w:p w:rsidR="00743E38" w:rsidRPr="003E36AE" w:rsidRDefault="00743E38" w:rsidP="00DD2573">
      <w:pPr>
        <w:spacing w:before="0" w:after="0"/>
        <w:jc w:val="center"/>
        <w:rPr>
          <w:b/>
          <w:sz w:val="28"/>
          <w:szCs w:val="28"/>
        </w:rPr>
      </w:pPr>
      <w:r w:rsidRPr="00DD2573">
        <w:rPr>
          <w:b/>
          <w:sz w:val="32"/>
          <w:szCs w:val="32"/>
        </w:rPr>
        <w:t xml:space="preserve">6. </w:t>
      </w:r>
      <w:r w:rsidR="003E36AE" w:rsidRPr="003E36AE">
        <w:rPr>
          <w:b/>
          <w:sz w:val="28"/>
          <w:szCs w:val="28"/>
        </w:rPr>
        <w:t>РЕОРГАНИЗАЦИЯ И ЛИКВИДАЦИЯ</w:t>
      </w:r>
      <w:r w:rsidRPr="003E36AE">
        <w:rPr>
          <w:b/>
          <w:sz w:val="28"/>
          <w:szCs w:val="28"/>
        </w:rPr>
        <w:t xml:space="preserve"> СП ЦДТ «С</w:t>
      </w:r>
      <w:r w:rsidR="003E36AE" w:rsidRPr="003E36AE">
        <w:rPr>
          <w:b/>
          <w:sz w:val="28"/>
          <w:szCs w:val="28"/>
        </w:rPr>
        <w:t>ОЗВЕЗДИЕ</w:t>
      </w:r>
      <w:r w:rsidRPr="003E36AE">
        <w:rPr>
          <w:b/>
          <w:sz w:val="28"/>
          <w:szCs w:val="28"/>
        </w:rPr>
        <w:t xml:space="preserve">» </w:t>
      </w:r>
    </w:p>
    <w:p w:rsidR="003B522E" w:rsidRPr="00DD2573" w:rsidRDefault="003B522E" w:rsidP="00177B0C">
      <w:pPr>
        <w:spacing w:before="0" w:after="0"/>
        <w:ind w:left="284" w:firstLine="0"/>
        <w:jc w:val="center"/>
        <w:rPr>
          <w:sz w:val="28"/>
          <w:szCs w:val="28"/>
        </w:rPr>
      </w:pPr>
    </w:p>
    <w:p w:rsidR="00DD2573" w:rsidRDefault="00743E38" w:rsidP="00DD2573">
      <w:pPr>
        <w:spacing w:before="0" w:after="0"/>
        <w:ind w:firstLine="0"/>
        <w:rPr>
          <w:sz w:val="28"/>
          <w:szCs w:val="28"/>
        </w:rPr>
      </w:pPr>
      <w:r w:rsidRPr="00DD2573">
        <w:rPr>
          <w:sz w:val="28"/>
          <w:szCs w:val="28"/>
        </w:rPr>
        <w:t>6.1.</w:t>
      </w:r>
      <w:r w:rsidR="00E25DC0" w:rsidRPr="00DD2573">
        <w:rPr>
          <w:sz w:val="28"/>
          <w:szCs w:val="28"/>
        </w:rPr>
        <w:t xml:space="preserve">Реорганизация и ликвидация </w:t>
      </w:r>
      <w:r w:rsidR="001223FF" w:rsidRPr="00DD2573">
        <w:rPr>
          <w:sz w:val="28"/>
          <w:szCs w:val="28"/>
        </w:rPr>
        <w:t xml:space="preserve">СП </w:t>
      </w:r>
      <w:r w:rsidR="00E25DC0" w:rsidRPr="00DD2573">
        <w:rPr>
          <w:sz w:val="28"/>
          <w:szCs w:val="28"/>
        </w:rPr>
        <w:t>ЦДТ «Созвездие» осу</w:t>
      </w:r>
      <w:r w:rsidR="00D113FF" w:rsidRPr="00DD2573">
        <w:rPr>
          <w:sz w:val="28"/>
          <w:szCs w:val="28"/>
        </w:rPr>
        <w:t>ществляется в соответствии с п.6</w:t>
      </w:r>
      <w:r w:rsidR="00E25DC0" w:rsidRPr="00DD2573">
        <w:rPr>
          <w:sz w:val="28"/>
          <w:szCs w:val="28"/>
        </w:rPr>
        <w:t xml:space="preserve"> Устава Учреждения</w:t>
      </w:r>
      <w:r w:rsidR="003B522E" w:rsidRPr="00DD2573">
        <w:rPr>
          <w:sz w:val="28"/>
          <w:szCs w:val="28"/>
        </w:rPr>
        <w:t>.</w:t>
      </w:r>
    </w:p>
    <w:p w:rsidR="00DD2573" w:rsidRDefault="00DD2573" w:rsidP="00DD2573">
      <w:pPr>
        <w:spacing w:before="0" w:after="0"/>
        <w:ind w:firstLine="0"/>
        <w:rPr>
          <w:sz w:val="28"/>
          <w:szCs w:val="28"/>
        </w:rPr>
      </w:pPr>
    </w:p>
    <w:p w:rsidR="00E9778C" w:rsidRPr="003E36AE" w:rsidRDefault="00743E38" w:rsidP="00DD2573">
      <w:pPr>
        <w:spacing w:before="0" w:after="0"/>
        <w:ind w:firstLine="0"/>
        <w:jc w:val="center"/>
        <w:rPr>
          <w:sz w:val="28"/>
          <w:szCs w:val="28"/>
        </w:rPr>
      </w:pPr>
      <w:r w:rsidRPr="00DD2573">
        <w:rPr>
          <w:b/>
          <w:bCs/>
          <w:color w:val="000000"/>
          <w:sz w:val="32"/>
          <w:szCs w:val="32"/>
        </w:rPr>
        <w:t>7</w:t>
      </w:r>
      <w:r w:rsidR="00F87EC4" w:rsidRPr="00DD2573">
        <w:rPr>
          <w:b/>
          <w:bCs/>
          <w:color w:val="000000"/>
          <w:sz w:val="32"/>
          <w:szCs w:val="32"/>
        </w:rPr>
        <w:t xml:space="preserve">. </w:t>
      </w:r>
      <w:r w:rsidR="003E36AE" w:rsidRPr="003E36AE">
        <w:rPr>
          <w:b/>
          <w:bCs/>
          <w:color w:val="000000"/>
          <w:sz w:val="28"/>
          <w:szCs w:val="28"/>
        </w:rPr>
        <w:t>ИЗМЕНЕНИЯ ПОЛОЖЕНИЯ</w:t>
      </w:r>
      <w:r w:rsidR="00F87EC4" w:rsidRPr="003E36AE">
        <w:rPr>
          <w:b/>
          <w:bCs/>
          <w:color w:val="000000"/>
          <w:sz w:val="28"/>
          <w:szCs w:val="28"/>
        </w:rPr>
        <w:t xml:space="preserve"> СП</w:t>
      </w:r>
      <w:r w:rsidR="003B522E" w:rsidRPr="003E36AE">
        <w:rPr>
          <w:b/>
          <w:bCs/>
          <w:color w:val="000000"/>
          <w:sz w:val="28"/>
          <w:szCs w:val="28"/>
        </w:rPr>
        <w:t xml:space="preserve"> </w:t>
      </w:r>
      <w:r w:rsidR="003B522E" w:rsidRPr="003E36AE">
        <w:rPr>
          <w:b/>
          <w:color w:val="000000"/>
          <w:sz w:val="28"/>
          <w:szCs w:val="28"/>
        </w:rPr>
        <w:t>ЦДТ «С</w:t>
      </w:r>
      <w:r w:rsidR="003E36AE" w:rsidRPr="003E36AE">
        <w:rPr>
          <w:b/>
          <w:color w:val="000000"/>
          <w:sz w:val="28"/>
          <w:szCs w:val="28"/>
        </w:rPr>
        <w:t>ОЗВЕЗДИЕ</w:t>
      </w:r>
      <w:r w:rsidR="003B522E" w:rsidRPr="003E36AE">
        <w:rPr>
          <w:b/>
          <w:color w:val="000000"/>
          <w:sz w:val="28"/>
          <w:szCs w:val="28"/>
        </w:rPr>
        <w:t>».</w:t>
      </w:r>
    </w:p>
    <w:p w:rsidR="00E9778C" w:rsidRPr="003E36AE" w:rsidRDefault="00E9778C" w:rsidP="00E25BF5">
      <w:pPr>
        <w:shd w:val="clear" w:color="auto" w:fill="FFFFFF"/>
        <w:autoSpaceDE w:val="0"/>
        <w:autoSpaceDN w:val="0"/>
        <w:adjustRightInd w:val="0"/>
        <w:spacing w:before="0" w:after="0"/>
        <w:ind w:firstLine="0"/>
        <w:jc w:val="center"/>
        <w:rPr>
          <w:b/>
          <w:color w:val="000000"/>
          <w:sz w:val="28"/>
          <w:szCs w:val="28"/>
        </w:rPr>
      </w:pPr>
    </w:p>
    <w:p w:rsidR="00E9778C" w:rsidRPr="00DD2573" w:rsidRDefault="00743E38" w:rsidP="00E25BF5">
      <w:pPr>
        <w:shd w:val="clear" w:color="auto" w:fill="FFFFFF"/>
        <w:autoSpaceDE w:val="0"/>
        <w:autoSpaceDN w:val="0"/>
        <w:adjustRightInd w:val="0"/>
        <w:spacing w:before="0" w:after="0"/>
        <w:ind w:firstLine="0"/>
        <w:rPr>
          <w:color w:val="000000"/>
          <w:sz w:val="28"/>
          <w:szCs w:val="28"/>
        </w:rPr>
      </w:pPr>
      <w:r w:rsidRPr="00DD2573">
        <w:rPr>
          <w:color w:val="000000"/>
          <w:sz w:val="28"/>
          <w:szCs w:val="28"/>
        </w:rPr>
        <w:t>7</w:t>
      </w:r>
      <w:r w:rsidR="00E9778C" w:rsidRPr="00DD2573">
        <w:rPr>
          <w:color w:val="000000"/>
          <w:sz w:val="28"/>
          <w:szCs w:val="28"/>
        </w:rPr>
        <w:t xml:space="preserve">.1. </w:t>
      </w:r>
      <w:r w:rsidR="009E1FA9" w:rsidRPr="00DD2573">
        <w:rPr>
          <w:color w:val="000000"/>
          <w:sz w:val="28"/>
          <w:szCs w:val="28"/>
        </w:rPr>
        <w:t>Положение СП ЦДТ «Созвездие» (изменения и дополнения к нему) обсуждаются и принимаются общим собранием работников трудового коллектива СП ЦДТ «Созвездие».</w:t>
      </w:r>
    </w:p>
    <w:p w:rsidR="00E9778C" w:rsidRPr="00DD2573" w:rsidRDefault="00743E38" w:rsidP="00E25BF5">
      <w:pPr>
        <w:spacing w:before="0" w:after="0"/>
        <w:ind w:firstLine="0"/>
        <w:rPr>
          <w:color w:val="000000"/>
          <w:sz w:val="28"/>
          <w:szCs w:val="28"/>
        </w:rPr>
      </w:pPr>
      <w:r w:rsidRPr="00DD2573">
        <w:rPr>
          <w:color w:val="000000"/>
          <w:sz w:val="28"/>
          <w:szCs w:val="28"/>
        </w:rPr>
        <w:t>7</w:t>
      </w:r>
      <w:r w:rsidR="009E1FA9" w:rsidRPr="00DD2573">
        <w:rPr>
          <w:color w:val="000000"/>
          <w:sz w:val="28"/>
          <w:szCs w:val="28"/>
        </w:rPr>
        <w:t>.2</w:t>
      </w:r>
      <w:r w:rsidR="00E9778C" w:rsidRPr="00DD2573">
        <w:rPr>
          <w:color w:val="000000"/>
          <w:sz w:val="28"/>
          <w:szCs w:val="28"/>
        </w:rPr>
        <w:t xml:space="preserve">. </w:t>
      </w:r>
      <w:r w:rsidR="009E1FA9" w:rsidRPr="00DD2573">
        <w:rPr>
          <w:color w:val="000000"/>
          <w:sz w:val="28"/>
          <w:szCs w:val="28"/>
        </w:rPr>
        <w:t>Положение СП ЦДТ «Созвездие» (изменения и дополнения к нему) считается принятым, если за него проголосовало не менее 2/3  человек СП и подписано руководителем СП.</w:t>
      </w:r>
    </w:p>
    <w:p w:rsidR="009E1FA9" w:rsidRPr="00DD2573" w:rsidRDefault="009E1FA9" w:rsidP="00E25BF5">
      <w:pPr>
        <w:spacing w:before="0" w:after="0"/>
        <w:ind w:firstLine="0"/>
        <w:rPr>
          <w:color w:val="000000"/>
          <w:sz w:val="28"/>
          <w:szCs w:val="28"/>
        </w:rPr>
      </w:pPr>
      <w:r w:rsidRPr="00DD2573">
        <w:rPr>
          <w:color w:val="000000"/>
          <w:sz w:val="28"/>
          <w:szCs w:val="28"/>
        </w:rPr>
        <w:t>7.3. Положение СП ЦДТ «Созвездие» (изменения и дополнения к нему) утверждается директором Учреждения.</w:t>
      </w:r>
    </w:p>
    <w:p w:rsidR="009E1FA9" w:rsidRDefault="009E1FA9" w:rsidP="00E25BF5">
      <w:pPr>
        <w:spacing w:before="0" w:after="0"/>
        <w:ind w:firstLine="0"/>
        <w:rPr>
          <w:color w:val="000000"/>
          <w:sz w:val="28"/>
          <w:szCs w:val="28"/>
        </w:rPr>
      </w:pPr>
      <w:r w:rsidRPr="00DD2573">
        <w:rPr>
          <w:color w:val="000000"/>
          <w:sz w:val="28"/>
          <w:szCs w:val="28"/>
        </w:rPr>
        <w:t xml:space="preserve">7.4. Положение </w:t>
      </w:r>
      <w:r w:rsidR="00E25BF5" w:rsidRPr="00DD2573">
        <w:rPr>
          <w:color w:val="000000"/>
          <w:sz w:val="28"/>
          <w:szCs w:val="28"/>
        </w:rPr>
        <w:t xml:space="preserve"> </w:t>
      </w:r>
      <w:r w:rsidRPr="00DD2573">
        <w:rPr>
          <w:color w:val="000000"/>
          <w:sz w:val="28"/>
          <w:szCs w:val="28"/>
        </w:rPr>
        <w:t xml:space="preserve"> (изменения и дополнения к нему) вступает в силу </w:t>
      </w:r>
      <w:r w:rsidR="00E25BF5" w:rsidRPr="00DD2573">
        <w:rPr>
          <w:color w:val="000000"/>
          <w:sz w:val="28"/>
          <w:szCs w:val="28"/>
        </w:rPr>
        <w:t>со дня его регистрации.</w:t>
      </w:r>
    </w:p>
    <w:p w:rsidR="003E36AE" w:rsidRDefault="003E36AE" w:rsidP="00E25BF5">
      <w:pPr>
        <w:spacing w:before="0" w:after="0"/>
        <w:ind w:firstLine="0"/>
        <w:rPr>
          <w:color w:val="000000"/>
          <w:sz w:val="28"/>
          <w:szCs w:val="28"/>
        </w:rPr>
      </w:pPr>
    </w:p>
    <w:p w:rsidR="003E36AE" w:rsidRPr="00DD2573" w:rsidRDefault="003E36AE" w:rsidP="00E25BF5">
      <w:pPr>
        <w:spacing w:before="0" w:after="0"/>
        <w:ind w:firstLine="0"/>
        <w:rPr>
          <w:color w:val="000000"/>
          <w:sz w:val="28"/>
          <w:szCs w:val="28"/>
        </w:rPr>
      </w:pPr>
    </w:p>
    <w:p w:rsidR="00E25BF5" w:rsidRPr="00DD2573" w:rsidRDefault="00E25BF5" w:rsidP="00E25BF5">
      <w:pPr>
        <w:spacing w:before="0" w:after="0"/>
        <w:ind w:firstLine="0"/>
        <w:rPr>
          <w:color w:val="000000"/>
          <w:sz w:val="28"/>
          <w:szCs w:val="28"/>
        </w:rPr>
      </w:pPr>
      <w:r w:rsidRPr="00DD2573">
        <w:rPr>
          <w:color w:val="000000"/>
          <w:sz w:val="28"/>
          <w:szCs w:val="28"/>
        </w:rPr>
        <w:t xml:space="preserve">Положение принято общим собранием работников трудового коллектива СП ЦДТ </w:t>
      </w:r>
      <w:r w:rsidR="005F3CED">
        <w:rPr>
          <w:color w:val="000000"/>
          <w:sz w:val="28"/>
          <w:szCs w:val="28"/>
        </w:rPr>
        <w:t xml:space="preserve">«Созвездие» протокол № </w:t>
      </w:r>
      <w:r w:rsidR="005F3CED">
        <w:rPr>
          <w:color w:val="000000"/>
          <w:sz w:val="28"/>
          <w:szCs w:val="28"/>
          <w:u w:val="single"/>
        </w:rPr>
        <w:t xml:space="preserve"> 09</w:t>
      </w:r>
      <w:r w:rsidRPr="00DD2573">
        <w:rPr>
          <w:color w:val="000000"/>
          <w:sz w:val="28"/>
          <w:szCs w:val="28"/>
        </w:rPr>
        <w:t xml:space="preserve"> от </w:t>
      </w:r>
      <w:r w:rsidR="005F3CED" w:rsidRPr="005F3CED">
        <w:rPr>
          <w:color w:val="000000"/>
          <w:sz w:val="28"/>
          <w:szCs w:val="28"/>
          <w:u w:val="single"/>
        </w:rPr>
        <w:t>09 января 201</w:t>
      </w:r>
      <w:r w:rsidR="005F3CED">
        <w:rPr>
          <w:color w:val="000000"/>
          <w:sz w:val="28"/>
          <w:szCs w:val="28"/>
        </w:rPr>
        <w:t>6</w:t>
      </w:r>
      <w:r w:rsidRPr="00DD2573">
        <w:rPr>
          <w:color w:val="000000"/>
          <w:sz w:val="28"/>
          <w:szCs w:val="28"/>
        </w:rPr>
        <w:t xml:space="preserve"> года.</w:t>
      </w:r>
    </w:p>
    <w:p w:rsidR="00E25BF5" w:rsidRPr="00DD2573" w:rsidRDefault="00E25BF5" w:rsidP="00177B0C">
      <w:pPr>
        <w:spacing w:before="0" w:after="0"/>
        <w:ind w:left="284" w:firstLine="0"/>
        <w:rPr>
          <w:color w:val="000000"/>
          <w:sz w:val="28"/>
          <w:szCs w:val="28"/>
        </w:rPr>
      </w:pPr>
    </w:p>
    <w:p w:rsidR="00C02E41" w:rsidRPr="00DD2573" w:rsidRDefault="00E25BF5" w:rsidP="00DD2573">
      <w:pPr>
        <w:spacing w:before="0" w:after="0"/>
        <w:ind w:firstLine="0"/>
        <w:rPr>
          <w:b/>
          <w:bCs/>
          <w:color w:val="000000"/>
          <w:sz w:val="28"/>
          <w:szCs w:val="28"/>
          <w:u w:val="single"/>
        </w:rPr>
      </w:pPr>
      <w:r w:rsidRPr="00DD2573">
        <w:rPr>
          <w:color w:val="000000"/>
          <w:sz w:val="28"/>
          <w:szCs w:val="28"/>
        </w:rPr>
        <w:t>Руководитель СП ЦДТ «Созвездие»                                           И. Я. Березина</w:t>
      </w:r>
    </w:p>
    <w:sectPr w:rsidR="00C02E41" w:rsidRPr="00DD2573" w:rsidSect="003B522E">
      <w:headerReference w:type="even" r:id="rId9"/>
      <w:headerReference w:type="default" r:id="rId10"/>
      <w:pgSz w:w="11906" w:h="16838"/>
      <w:pgMar w:top="851" w:right="991" w:bottom="851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24" w:rsidRDefault="00D65424">
      <w:pPr>
        <w:spacing w:before="0" w:after="0"/>
      </w:pPr>
      <w:r>
        <w:separator/>
      </w:r>
    </w:p>
  </w:endnote>
  <w:endnote w:type="continuationSeparator" w:id="0">
    <w:p w:rsidR="00D65424" w:rsidRDefault="00D654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24" w:rsidRDefault="00D65424">
      <w:pPr>
        <w:spacing w:before="0" w:after="0"/>
      </w:pPr>
      <w:r>
        <w:separator/>
      </w:r>
    </w:p>
  </w:footnote>
  <w:footnote w:type="continuationSeparator" w:id="0">
    <w:p w:rsidR="00D65424" w:rsidRDefault="00D6542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71" w:rsidRDefault="00614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371" w:rsidRDefault="006143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71" w:rsidRDefault="00614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CED">
      <w:rPr>
        <w:rStyle w:val="a5"/>
        <w:noProof/>
      </w:rPr>
      <w:t>8</w:t>
    </w:r>
    <w:r>
      <w:rPr>
        <w:rStyle w:val="a5"/>
      </w:rPr>
      <w:fldChar w:fldCharType="end"/>
    </w:r>
  </w:p>
  <w:p w:rsidR="00614371" w:rsidRDefault="0061437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50F"/>
    <w:multiLevelType w:val="multilevel"/>
    <w:tmpl w:val="BE7E838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1BBD485E"/>
    <w:multiLevelType w:val="multilevel"/>
    <w:tmpl w:val="E3F4BA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1E6E0D9B"/>
    <w:multiLevelType w:val="singleLevel"/>
    <w:tmpl w:val="521A1FC2"/>
    <w:lvl w:ilvl="0">
      <w:start w:val="3"/>
      <w:numFmt w:val="decimal"/>
      <w:lvlText w:val="5.%1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6AE19B3"/>
    <w:multiLevelType w:val="hybridMultilevel"/>
    <w:tmpl w:val="435A6A7E"/>
    <w:lvl w:ilvl="0" w:tplc="5F524D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7FF18EC"/>
    <w:multiLevelType w:val="singleLevel"/>
    <w:tmpl w:val="91561672"/>
    <w:lvl w:ilvl="0">
      <w:start w:val="1"/>
      <w:numFmt w:val="decimal"/>
      <w:lvlText w:val="10.%1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B895438"/>
    <w:multiLevelType w:val="multilevel"/>
    <w:tmpl w:val="49B404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2BB14FE1"/>
    <w:multiLevelType w:val="singleLevel"/>
    <w:tmpl w:val="58A0823A"/>
    <w:lvl w:ilvl="0">
      <w:start w:val="1"/>
      <w:numFmt w:val="decimal"/>
      <w:lvlText w:val="8.%1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9B80FD1"/>
    <w:multiLevelType w:val="singleLevel"/>
    <w:tmpl w:val="02027AA4"/>
    <w:lvl w:ilvl="0">
      <w:start w:val="10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F2C4AA6"/>
    <w:multiLevelType w:val="singleLevel"/>
    <w:tmpl w:val="28327D0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4837396B"/>
    <w:multiLevelType w:val="singleLevel"/>
    <w:tmpl w:val="DF5EC01E"/>
    <w:lvl w:ilvl="0">
      <w:start w:val="6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8E3023A"/>
    <w:multiLevelType w:val="multilevel"/>
    <w:tmpl w:val="7E3AFB38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hint="default"/>
        <w:color w:val="auto"/>
      </w:rPr>
    </w:lvl>
  </w:abstractNum>
  <w:abstractNum w:abstractNumId="11">
    <w:nsid w:val="50AC0DC6"/>
    <w:multiLevelType w:val="multilevel"/>
    <w:tmpl w:val="0FC20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54E815C9"/>
    <w:multiLevelType w:val="multilevel"/>
    <w:tmpl w:val="052E32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56AB1FD5"/>
    <w:multiLevelType w:val="singleLevel"/>
    <w:tmpl w:val="B712E01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59C762CA"/>
    <w:multiLevelType w:val="multilevel"/>
    <w:tmpl w:val="052E32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D915681"/>
    <w:multiLevelType w:val="hybridMultilevel"/>
    <w:tmpl w:val="851612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66F4C"/>
    <w:multiLevelType w:val="singleLevel"/>
    <w:tmpl w:val="E77862A4"/>
    <w:lvl w:ilvl="0">
      <w:start w:val="1"/>
      <w:numFmt w:val="decimal"/>
      <w:lvlText w:val="5.%1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7">
    <w:nsid w:val="6F1C5949"/>
    <w:multiLevelType w:val="singleLevel"/>
    <w:tmpl w:val="F82445C8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215524B"/>
    <w:multiLevelType w:val="singleLevel"/>
    <w:tmpl w:val="9C4A6800"/>
    <w:lvl w:ilvl="0">
      <w:start w:val="1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E9E3C8A"/>
    <w:multiLevelType w:val="multilevel"/>
    <w:tmpl w:val="529C92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7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5"/>
  </w:num>
  <w:num w:numId="12">
    <w:abstractNumId w:val="16"/>
  </w:num>
  <w:num w:numId="13">
    <w:abstractNumId w:val="19"/>
  </w:num>
  <w:num w:numId="14">
    <w:abstractNumId w:val="11"/>
  </w:num>
  <w:num w:numId="15">
    <w:abstractNumId w:val="0"/>
  </w:num>
  <w:num w:numId="16">
    <w:abstractNumId w:val="12"/>
  </w:num>
  <w:num w:numId="17">
    <w:abstractNumId w:val="3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8A7"/>
    <w:rsid w:val="00027274"/>
    <w:rsid w:val="00027AED"/>
    <w:rsid w:val="00032447"/>
    <w:rsid w:val="00035CC9"/>
    <w:rsid w:val="00050DF5"/>
    <w:rsid w:val="0006135E"/>
    <w:rsid w:val="0006205B"/>
    <w:rsid w:val="00064D76"/>
    <w:rsid w:val="0006656B"/>
    <w:rsid w:val="0006798D"/>
    <w:rsid w:val="00081300"/>
    <w:rsid w:val="0008181F"/>
    <w:rsid w:val="000871E7"/>
    <w:rsid w:val="000F6391"/>
    <w:rsid w:val="00103D27"/>
    <w:rsid w:val="001223FF"/>
    <w:rsid w:val="00144991"/>
    <w:rsid w:val="0016434F"/>
    <w:rsid w:val="00177B0C"/>
    <w:rsid w:val="0018252D"/>
    <w:rsid w:val="00190B28"/>
    <w:rsid w:val="00192E9A"/>
    <w:rsid w:val="00193FE2"/>
    <w:rsid w:val="001A1928"/>
    <w:rsid w:val="001A3644"/>
    <w:rsid w:val="001B2783"/>
    <w:rsid w:val="001B296D"/>
    <w:rsid w:val="001B414B"/>
    <w:rsid w:val="001B661C"/>
    <w:rsid w:val="001B672E"/>
    <w:rsid w:val="001C0F58"/>
    <w:rsid w:val="001C2346"/>
    <w:rsid w:val="001D099A"/>
    <w:rsid w:val="001D5CD8"/>
    <w:rsid w:val="001E507A"/>
    <w:rsid w:val="001E78DC"/>
    <w:rsid w:val="001F2860"/>
    <w:rsid w:val="00213DA7"/>
    <w:rsid w:val="00221E7C"/>
    <w:rsid w:val="0023553B"/>
    <w:rsid w:val="00236657"/>
    <w:rsid w:val="002510FD"/>
    <w:rsid w:val="00260B27"/>
    <w:rsid w:val="00272FEF"/>
    <w:rsid w:val="0028519D"/>
    <w:rsid w:val="00285317"/>
    <w:rsid w:val="00291552"/>
    <w:rsid w:val="002A04B3"/>
    <w:rsid w:val="002B534E"/>
    <w:rsid w:val="002B68A7"/>
    <w:rsid w:val="002C2C5A"/>
    <w:rsid w:val="002D2F73"/>
    <w:rsid w:val="002E4F44"/>
    <w:rsid w:val="002E64CC"/>
    <w:rsid w:val="003024D8"/>
    <w:rsid w:val="00302B80"/>
    <w:rsid w:val="0031517B"/>
    <w:rsid w:val="003179AA"/>
    <w:rsid w:val="00360A77"/>
    <w:rsid w:val="00367C61"/>
    <w:rsid w:val="00370EB1"/>
    <w:rsid w:val="003751A1"/>
    <w:rsid w:val="00390F71"/>
    <w:rsid w:val="00395ECE"/>
    <w:rsid w:val="003B522E"/>
    <w:rsid w:val="003B62A5"/>
    <w:rsid w:val="003C57E1"/>
    <w:rsid w:val="003C7247"/>
    <w:rsid w:val="003E36AE"/>
    <w:rsid w:val="003E48F7"/>
    <w:rsid w:val="003E4A05"/>
    <w:rsid w:val="003F509F"/>
    <w:rsid w:val="00450042"/>
    <w:rsid w:val="00457823"/>
    <w:rsid w:val="004669BE"/>
    <w:rsid w:val="004830B3"/>
    <w:rsid w:val="004B138B"/>
    <w:rsid w:val="004B2378"/>
    <w:rsid w:val="004D46BF"/>
    <w:rsid w:val="004D4B1F"/>
    <w:rsid w:val="004F3127"/>
    <w:rsid w:val="00501264"/>
    <w:rsid w:val="0053512F"/>
    <w:rsid w:val="0054448C"/>
    <w:rsid w:val="005454D4"/>
    <w:rsid w:val="00546145"/>
    <w:rsid w:val="00561DAC"/>
    <w:rsid w:val="00575CA3"/>
    <w:rsid w:val="005875E2"/>
    <w:rsid w:val="00595319"/>
    <w:rsid w:val="005B1FD9"/>
    <w:rsid w:val="005C62CE"/>
    <w:rsid w:val="005E0E31"/>
    <w:rsid w:val="005E3C95"/>
    <w:rsid w:val="005E5619"/>
    <w:rsid w:val="005F3CED"/>
    <w:rsid w:val="00604079"/>
    <w:rsid w:val="006040BA"/>
    <w:rsid w:val="006057DF"/>
    <w:rsid w:val="00606990"/>
    <w:rsid w:val="00612810"/>
    <w:rsid w:val="00614371"/>
    <w:rsid w:val="006353D1"/>
    <w:rsid w:val="00661A99"/>
    <w:rsid w:val="00661D51"/>
    <w:rsid w:val="0066737D"/>
    <w:rsid w:val="00671ACB"/>
    <w:rsid w:val="00676DCD"/>
    <w:rsid w:val="006A0AD5"/>
    <w:rsid w:val="006A4F3E"/>
    <w:rsid w:val="006A6C99"/>
    <w:rsid w:val="006B54BB"/>
    <w:rsid w:val="006B6576"/>
    <w:rsid w:val="006E21F3"/>
    <w:rsid w:val="006F1033"/>
    <w:rsid w:val="006F23FF"/>
    <w:rsid w:val="0070535B"/>
    <w:rsid w:val="00723AAD"/>
    <w:rsid w:val="00740953"/>
    <w:rsid w:val="00743E38"/>
    <w:rsid w:val="00772053"/>
    <w:rsid w:val="00780783"/>
    <w:rsid w:val="0079564D"/>
    <w:rsid w:val="00796B2A"/>
    <w:rsid w:val="007A5E90"/>
    <w:rsid w:val="007B1EC0"/>
    <w:rsid w:val="007B35D1"/>
    <w:rsid w:val="007E0566"/>
    <w:rsid w:val="007E6E1A"/>
    <w:rsid w:val="007F5E7B"/>
    <w:rsid w:val="008002C9"/>
    <w:rsid w:val="00816A17"/>
    <w:rsid w:val="00830BEA"/>
    <w:rsid w:val="0086297D"/>
    <w:rsid w:val="00865788"/>
    <w:rsid w:val="00866DA4"/>
    <w:rsid w:val="00893269"/>
    <w:rsid w:val="0089474E"/>
    <w:rsid w:val="008A21C0"/>
    <w:rsid w:val="008B5ED2"/>
    <w:rsid w:val="008D15A3"/>
    <w:rsid w:val="008F0E4F"/>
    <w:rsid w:val="008F3CA9"/>
    <w:rsid w:val="00906B2A"/>
    <w:rsid w:val="009140EA"/>
    <w:rsid w:val="0092775D"/>
    <w:rsid w:val="00956A73"/>
    <w:rsid w:val="00967710"/>
    <w:rsid w:val="00973F77"/>
    <w:rsid w:val="009927CE"/>
    <w:rsid w:val="00995641"/>
    <w:rsid w:val="00995DC8"/>
    <w:rsid w:val="009A0978"/>
    <w:rsid w:val="009E1FA9"/>
    <w:rsid w:val="009E26CE"/>
    <w:rsid w:val="009F3216"/>
    <w:rsid w:val="009F3467"/>
    <w:rsid w:val="009F6EF9"/>
    <w:rsid w:val="00A04896"/>
    <w:rsid w:val="00A145C2"/>
    <w:rsid w:val="00A42EAC"/>
    <w:rsid w:val="00A627BF"/>
    <w:rsid w:val="00A658CA"/>
    <w:rsid w:val="00A704E7"/>
    <w:rsid w:val="00AB59C2"/>
    <w:rsid w:val="00AC154F"/>
    <w:rsid w:val="00AC184A"/>
    <w:rsid w:val="00AC46EB"/>
    <w:rsid w:val="00AE0E8C"/>
    <w:rsid w:val="00B41220"/>
    <w:rsid w:val="00B600C7"/>
    <w:rsid w:val="00B6187C"/>
    <w:rsid w:val="00B8611A"/>
    <w:rsid w:val="00BA5DA7"/>
    <w:rsid w:val="00BB1B8C"/>
    <w:rsid w:val="00BB3BE2"/>
    <w:rsid w:val="00BB549B"/>
    <w:rsid w:val="00C02E41"/>
    <w:rsid w:val="00C13B52"/>
    <w:rsid w:val="00C315E4"/>
    <w:rsid w:val="00C74649"/>
    <w:rsid w:val="00C82851"/>
    <w:rsid w:val="00C93330"/>
    <w:rsid w:val="00C946A0"/>
    <w:rsid w:val="00CC01D8"/>
    <w:rsid w:val="00CE1E98"/>
    <w:rsid w:val="00CE4B8C"/>
    <w:rsid w:val="00CF0BC3"/>
    <w:rsid w:val="00CF3D95"/>
    <w:rsid w:val="00D00C16"/>
    <w:rsid w:val="00D06D4C"/>
    <w:rsid w:val="00D10537"/>
    <w:rsid w:val="00D113FF"/>
    <w:rsid w:val="00D14A33"/>
    <w:rsid w:val="00D162B7"/>
    <w:rsid w:val="00D2510F"/>
    <w:rsid w:val="00D30C72"/>
    <w:rsid w:val="00D36CB1"/>
    <w:rsid w:val="00D47AAB"/>
    <w:rsid w:val="00D47FC7"/>
    <w:rsid w:val="00D65424"/>
    <w:rsid w:val="00D85C37"/>
    <w:rsid w:val="00DA3221"/>
    <w:rsid w:val="00DB0E5C"/>
    <w:rsid w:val="00DC1B8E"/>
    <w:rsid w:val="00DD16DC"/>
    <w:rsid w:val="00DD2573"/>
    <w:rsid w:val="00DD70E4"/>
    <w:rsid w:val="00DE6EB6"/>
    <w:rsid w:val="00DF1CB7"/>
    <w:rsid w:val="00E065C5"/>
    <w:rsid w:val="00E25BF5"/>
    <w:rsid w:val="00E25DC0"/>
    <w:rsid w:val="00E31843"/>
    <w:rsid w:val="00E3736A"/>
    <w:rsid w:val="00E4446A"/>
    <w:rsid w:val="00E4749B"/>
    <w:rsid w:val="00E47AD0"/>
    <w:rsid w:val="00E6286F"/>
    <w:rsid w:val="00E82500"/>
    <w:rsid w:val="00E9778C"/>
    <w:rsid w:val="00EB5928"/>
    <w:rsid w:val="00EC743D"/>
    <w:rsid w:val="00EE3F6B"/>
    <w:rsid w:val="00EF3013"/>
    <w:rsid w:val="00F071CE"/>
    <w:rsid w:val="00F149D3"/>
    <w:rsid w:val="00F2344A"/>
    <w:rsid w:val="00F27B4B"/>
    <w:rsid w:val="00F35998"/>
    <w:rsid w:val="00F35CD9"/>
    <w:rsid w:val="00F36D8A"/>
    <w:rsid w:val="00F437FB"/>
    <w:rsid w:val="00F46724"/>
    <w:rsid w:val="00F62CFD"/>
    <w:rsid w:val="00F65028"/>
    <w:rsid w:val="00F6561B"/>
    <w:rsid w:val="00F852F6"/>
    <w:rsid w:val="00F87EC4"/>
    <w:rsid w:val="00F9794B"/>
    <w:rsid w:val="00FA3B09"/>
    <w:rsid w:val="00FB5F7B"/>
    <w:rsid w:val="00FC1375"/>
    <w:rsid w:val="00FC4860"/>
    <w:rsid w:val="00FE0E98"/>
    <w:rsid w:val="00FE3693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20" w:after="20"/>
      <w:ind w:firstLine="284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Газета"/>
    <w:basedOn w:val="a"/>
    <w:rPr>
      <w:b/>
      <w:i/>
      <w:color w:val="000000"/>
      <w:sz w:val="17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firstLine="0"/>
      <w:jc w:val="center"/>
    </w:pPr>
    <w:rPr>
      <w:b/>
      <w:sz w:val="28"/>
    </w:rPr>
  </w:style>
  <w:style w:type="paragraph" w:styleId="a7">
    <w:name w:val="Body Text Indent"/>
    <w:basedOn w:val="a"/>
    <w:pPr>
      <w:ind w:left="3686" w:firstLine="0"/>
      <w:jc w:val="left"/>
    </w:pPr>
    <w:rPr>
      <w:b/>
      <w:sz w:val="28"/>
    </w:rPr>
  </w:style>
  <w:style w:type="paragraph" w:styleId="a8">
    <w:name w:val="footer"/>
    <w:basedOn w:val="a"/>
    <w:link w:val="a9"/>
    <w:uiPriority w:val="99"/>
    <w:semiHidden/>
    <w:unhideWhenUsed/>
    <w:rsid w:val="00F234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44A"/>
    <w:rPr>
      <w:sz w:val="18"/>
    </w:rPr>
  </w:style>
  <w:style w:type="paragraph" w:styleId="aa">
    <w:name w:val="Balloon Text"/>
    <w:basedOn w:val="a"/>
    <w:semiHidden/>
    <w:rsid w:val="008D15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5319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1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E780-2602-4E5A-A1B8-ECDD185F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1685</Words>
  <Characters>12760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Е Н »</vt:lpstr>
    </vt:vector>
  </TitlesOfParts>
  <Company>Nookec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Е Н »</dc:title>
  <dc:subject/>
  <dc:creator>Хабиб</dc:creator>
  <cp:keywords/>
  <cp:lastModifiedBy>User</cp:lastModifiedBy>
  <cp:revision>2</cp:revision>
  <cp:lastPrinted>2003-10-26T22:19:00Z</cp:lastPrinted>
  <dcterms:created xsi:type="dcterms:W3CDTF">2017-02-15T09:10:00Z</dcterms:created>
  <dcterms:modified xsi:type="dcterms:W3CDTF">2017-02-15T09:10:00Z</dcterms:modified>
</cp:coreProperties>
</file>